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30684" w14:textId="62E371E1" w:rsidR="00016968" w:rsidRPr="00E42BF5" w:rsidRDefault="0033660E" w:rsidP="00E42BF5">
      <w:pPr>
        <w:jc w:val="center"/>
        <w:rPr>
          <w:rFonts w:cstheme="majorBidi"/>
          <w:b/>
          <w:bCs/>
        </w:rPr>
      </w:pPr>
      <w:r>
        <w:rPr>
          <w:b/>
          <w:bCs/>
        </w:rPr>
        <w:t>ОКОНЧАТЕЛЬНАЯ</w:t>
      </w:r>
      <w:r w:rsidR="00A10C61" w:rsidRPr="00E42BF5">
        <w:rPr>
          <w:b/>
          <w:bCs/>
        </w:rPr>
        <w:t xml:space="preserve"> ПОВЕСТКА ДНЯ</w:t>
      </w:r>
    </w:p>
    <w:p w14:paraId="2B430685" w14:textId="77777777" w:rsidR="00B92140" w:rsidRPr="00E42BF5" w:rsidRDefault="00B92140" w:rsidP="00FC7177">
      <w:pPr>
        <w:jc w:val="center"/>
        <w:rPr>
          <w:rFonts w:cstheme="majorBidi"/>
          <w:b/>
          <w:bCs/>
        </w:rPr>
      </w:pPr>
      <w:r w:rsidRPr="00E42BF5">
        <w:rPr>
          <w:b/>
          <w:bCs/>
        </w:rPr>
        <w:t>Сегмент высокого уровня</w:t>
      </w:r>
    </w:p>
    <w:p w14:paraId="2B430686" w14:textId="434988C1" w:rsidR="00B92140" w:rsidRPr="00E42BF5" w:rsidRDefault="00B92140" w:rsidP="00E42BF5">
      <w:pPr>
        <w:jc w:val="center"/>
        <w:rPr>
          <w:rFonts w:cstheme="majorBidi"/>
        </w:rPr>
      </w:pPr>
      <w:r w:rsidRPr="00E42BF5">
        <w:t>Конференция Организации Объединенных Наций по биоразнообразию 202</w:t>
      </w:r>
      <w:r w:rsidR="0033660E">
        <w:t>0</w:t>
      </w:r>
      <w:r w:rsidRPr="00E42BF5">
        <w:t xml:space="preserve"> года</w:t>
      </w:r>
    </w:p>
    <w:p w14:paraId="2B430687" w14:textId="77777777" w:rsidR="00B92140" w:rsidRPr="00E42BF5" w:rsidRDefault="00B92140" w:rsidP="00E42BF5">
      <w:pPr>
        <w:jc w:val="center"/>
        <w:rPr>
          <w:rFonts w:cstheme="majorBidi"/>
        </w:rPr>
      </w:pPr>
      <w:r w:rsidRPr="00E42BF5">
        <w:t>«Экологическая цивилизация – построение общего будущего во имя всего живого на Земле»</w:t>
      </w:r>
    </w:p>
    <w:p w14:paraId="2B430688" w14:textId="77777777" w:rsidR="00016968" w:rsidRPr="00E42BF5" w:rsidRDefault="00016968" w:rsidP="00936D22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10293" w:type="dxa"/>
        <w:jc w:val="center"/>
        <w:tblLook w:val="04A0" w:firstRow="1" w:lastRow="0" w:firstColumn="1" w:lastColumn="0" w:noHBand="0" w:noVBand="1"/>
      </w:tblPr>
      <w:tblGrid>
        <w:gridCol w:w="2487"/>
        <w:gridCol w:w="7806"/>
      </w:tblGrid>
      <w:tr w:rsidR="00B92140" w:rsidRPr="00E42BF5" w14:paraId="2B43068B" w14:textId="77777777" w:rsidTr="00327EC3">
        <w:trPr>
          <w:jc w:val="center"/>
        </w:trPr>
        <w:tc>
          <w:tcPr>
            <w:tcW w:w="2487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2B430689" w14:textId="77777777" w:rsidR="00B92140" w:rsidRPr="00E42BF5" w:rsidRDefault="00B92140" w:rsidP="00E42BF5">
            <w:pPr>
              <w:spacing w:before="40" w:after="40"/>
              <w:jc w:val="center"/>
              <w:rPr>
                <w:rFonts w:cstheme="majorBidi"/>
                <w:b/>
                <w:bCs/>
              </w:rPr>
            </w:pPr>
            <w:r w:rsidRPr="00C66AFB">
              <w:rPr>
                <w:rFonts w:asciiTheme="majorBidi" w:hAnsiTheme="majorBidi" w:cstheme="majorBidi"/>
                <w:b/>
                <w:sz w:val="22"/>
                <w:szCs w:val="22"/>
              </w:rPr>
              <w:t>Сессия и время (Монреаль, восточное стандартное время)</w:t>
            </w:r>
          </w:p>
        </w:tc>
        <w:tc>
          <w:tcPr>
            <w:tcW w:w="7806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2B43068A" w14:textId="77777777" w:rsidR="00B92140" w:rsidRPr="00E42BF5" w:rsidRDefault="00B92140" w:rsidP="00E42BF5">
            <w:pPr>
              <w:spacing w:before="40" w:after="40"/>
              <w:jc w:val="center"/>
              <w:rPr>
                <w:rFonts w:cstheme="majorBidi"/>
                <w:b/>
                <w:bCs/>
              </w:rPr>
            </w:pPr>
            <w:r w:rsidRPr="00E42BF5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Мероприятие</w:t>
            </w:r>
          </w:p>
        </w:tc>
      </w:tr>
      <w:tr w:rsidR="00B92140" w:rsidRPr="00E42BF5" w14:paraId="2B43068D" w14:textId="77777777" w:rsidTr="00327EC3">
        <w:trPr>
          <w:trHeight w:val="478"/>
          <w:jc w:val="center"/>
        </w:trPr>
        <w:tc>
          <w:tcPr>
            <w:tcW w:w="10293" w:type="dxa"/>
            <w:gridSpan w:val="2"/>
            <w:tcBorders>
              <w:bottom w:val="single" w:sz="4" w:space="0" w:color="auto"/>
            </w:tcBorders>
            <w:shd w:val="clear" w:color="auto" w:fill="DAE3F3" w:themeFill="accent1" w:themeFillTint="32"/>
          </w:tcPr>
          <w:p w14:paraId="2B43068C" w14:textId="77777777" w:rsidR="00B92140" w:rsidRPr="00E42BF5" w:rsidRDefault="00B92140" w:rsidP="00936D22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Четверг, 15 декабря 2022 года</w:t>
            </w:r>
          </w:p>
        </w:tc>
      </w:tr>
      <w:tr w:rsidR="00DD468C" w:rsidRPr="00E42BF5" w14:paraId="2B430692" w14:textId="77777777" w:rsidTr="00327EC3">
        <w:trPr>
          <w:trHeight w:val="1097"/>
          <w:jc w:val="center"/>
        </w:trPr>
        <w:tc>
          <w:tcPr>
            <w:tcW w:w="2487" w:type="dxa"/>
            <w:tcBorders>
              <w:bottom w:val="single" w:sz="4" w:space="0" w:color="auto"/>
            </w:tcBorders>
            <w:shd w:val="clear" w:color="auto" w:fill="auto"/>
          </w:tcPr>
          <w:p w14:paraId="2B43068E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ЗАВТРАК</w:t>
            </w:r>
          </w:p>
          <w:p w14:paraId="2B43068F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8:00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9:45</w:t>
            </w:r>
          </w:p>
        </w:tc>
        <w:tc>
          <w:tcPr>
            <w:tcW w:w="7806" w:type="dxa"/>
            <w:tcBorders>
              <w:bottom w:val="single" w:sz="4" w:space="0" w:color="auto"/>
            </w:tcBorders>
            <w:shd w:val="clear" w:color="auto" w:fill="auto"/>
          </w:tcPr>
          <w:p w14:paraId="2B430690" w14:textId="3AD98467" w:rsidR="00DD468C" w:rsidRPr="00E42BF5" w:rsidRDefault="00DD468C" w:rsidP="00FC7177">
            <w:pPr>
              <w:pStyle w:val="ListParagraph"/>
              <w:numPr>
                <w:ilvl w:val="0"/>
                <w:numId w:val="25"/>
              </w:numPr>
              <w:spacing w:before="120" w:line="276" w:lineRule="auto"/>
              <w:ind w:left="465" w:hanging="357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3E0F4E">
              <w:rPr>
                <w:rFonts w:asciiTheme="majorBidi" w:hAnsiTheme="majorBidi"/>
                <w:sz w:val="22"/>
                <w:szCs w:val="22"/>
                <w:u w:val="single"/>
              </w:rPr>
              <w:t>Завтрак на уровне министров</w:t>
            </w:r>
            <w:r w:rsidR="003E0F4E" w:rsidRPr="003E0F4E">
              <w:rPr>
                <w:rFonts w:asciiTheme="majorBidi" w:hAnsiTheme="majorBidi"/>
                <w:sz w:val="22"/>
                <w:szCs w:val="22"/>
                <w:u w:val="single"/>
              </w:rPr>
              <w:t>, посвященный глобальной рамочной программе в области биоразнообразия на период после 2020 года с учетом гендерной проблематики</w:t>
            </w:r>
            <w:r w:rsidRPr="003E0F4E">
              <w:rPr>
                <w:rFonts w:asciiTheme="majorBidi" w:hAnsiTheme="majorBidi"/>
                <w:sz w:val="22"/>
                <w:szCs w:val="22"/>
                <w:u w:val="single"/>
              </w:rPr>
              <w:t xml:space="preserve">, организованный </w:t>
            </w:r>
            <w:r w:rsidR="003E0F4E" w:rsidRPr="003E0F4E">
              <w:rPr>
                <w:rFonts w:asciiTheme="majorBidi" w:hAnsiTheme="majorBidi"/>
                <w:sz w:val="22"/>
                <w:szCs w:val="22"/>
                <w:u w:val="single"/>
              </w:rPr>
              <w:t>правительством Финляндии</w:t>
            </w:r>
            <w:r w:rsidR="003E0F4E"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  <w:p w14:paraId="2B430691" w14:textId="412C0B9C" w:rsidR="00DD468C" w:rsidRPr="00E42BF5" w:rsidRDefault="00DD468C" w:rsidP="00FC7177">
            <w:pPr>
              <w:pStyle w:val="ListParagraph"/>
              <w:numPr>
                <w:ilvl w:val="0"/>
                <w:numId w:val="25"/>
              </w:numPr>
              <w:spacing w:after="120" w:line="276" w:lineRule="auto"/>
              <w:ind w:left="465" w:hanging="357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3E0F4E">
              <w:rPr>
                <w:rFonts w:asciiTheme="majorBidi" w:hAnsiTheme="majorBidi"/>
                <w:sz w:val="22"/>
                <w:szCs w:val="22"/>
                <w:u w:val="single"/>
              </w:rPr>
              <w:t>Завтрак на уровне министров</w:t>
            </w:r>
            <w:r w:rsidR="003E0F4E" w:rsidRPr="003E0F4E">
              <w:rPr>
                <w:rFonts w:asciiTheme="majorBidi" w:hAnsiTheme="majorBidi"/>
                <w:sz w:val="22"/>
                <w:szCs w:val="22"/>
                <w:u w:val="single"/>
              </w:rPr>
              <w:t>, посвященный долгосрочному финансированию</w:t>
            </w:r>
            <w:r w:rsidRPr="003E0F4E">
              <w:rPr>
                <w:rFonts w:asciiTheme="majorBidi" w:hAnsiTheme="majorBidi"/>
                <w:sz w:val="22"/>
                <w:szCs w:val="22"/>
                <w:u w:val="single"/>
              </w:rPr>
              <w:t>, организованный</w:t>
            </w:r>
            <w:r w:rsidR="003E0F4E" w:rsidRPr="003E0F4E">
              <w:rPr>
                <w:rFonts w:asciiTheme="majorBidi" w:hAnsiTheme="majorBidi"/>
                <w:sz w:val="22"/>
                <w:szCs w:val="22"/>
                <w:u w:val="single"/>
              </w:rPr>
              <w:t xml:space="preserve"> альянсом «Несокрушимая Земля»</w:t>
            </w:r>
            <w:r w:rsidR="003E0F4E"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B2" w14:textId="77777777" w:rsidTr="00327EC3">
        <w:trPr>
          <w:trHeight w:val="1097"/>
          <w:jc w:val="center"/>
        </w:trPr>
        <w:tc>
          <w:tcPr>
            <w:tcW w:w="2487" w:type="dxa"/>
            <w:tcBorders>
              <w:bottom w:val="single" w:sz="4" w:space="0" w:color="auto"/>
            </w:tcBorders>
            <w:shd w:val="clear" w:color="auto" w:fill="auto"/>
          </w:tcPr>
          <w:p w14:paraId="2B430693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ПЕРВОЕ ПЛЕНАРНОЕ ЗАСЕДАНИЕ</w:t>
            </w:r>
          </w:p>
          <w:p w14:paraId="2B430694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10:00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13:00</w:t>
            </w:r>
          </w:p>
        </w:tc>
        <w:tc>
          <w:tcPr>
            <w:tcW w:w="7806" w:type="dxa"/>
            <w:tcBorders>
              <w:bottom w:val="single" w:sz="4" w:space="0" w:color="auto"/>
            </w:tcBorders>
            <w:shd w:val="clear" w:color="auto" w:fill="auto"/>
          </w:tcPr>
          <w:p w14:paraId="551E2870" w14:textId="77777777" w:rsidR="00282D48" w:rsidRPr="00282D48" w:rsidRDefault="00282D48" w:rsidP="00282D48">
            <w:pPr>
              <w:pStyle w:val="ListParagraph"/>
              <w:spacing w:line="276" w:lineRule="auto"/>
              <w:ind w:left="471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</w:p>
          <w:p w14:paraId="2B430695" w14:textId="6E7E3E00" w:rsidR="00DD468C" w:rsidRPr="003E0F4E" w:rsidRDefault="00DD468C" w:rsidP="00282D48">
            <w:pPr>
              <w:pStyle w:val="ListParagraph"/>
              <w:numPr>
                <w:ilvl w:val="0"/>
                <w:numId w:val="25"/>
              </w:numPr>
              <w:spacing w:after="120" w:line="276" w:lineRule="auto"/>
              <w:ind w:left="465" w:hanging="357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3E0F4E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Культурная презентация (</w:t>
            </w:r>
            <w:r w:rsidR="003E0F4E" w:rsidRPr="003E0F4E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5</w:t>
            </w:r>
            <w:r w:rsidRPr="003E0F4E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 xml:space="preserve"> минут)</w:t>
            </w:r>
          </w:p>
          <w:p w14:paraId="1E41254B" w14:textId="77777777" w:rsidR="003E0F4E" w:rsidRDefault="003E0F4E" w:rsidP="003E0F4E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E036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*********************************************************************</w:t>
            </w:r>
          </w:p>
          <w:p w14:paraId="29506C3F" w14:textId="34FD38C9" w:rsidR="003E0F4E" w:rsidRDefault="009D6385" w:rsidP="003E0F4E">
            <w:pPr>
              <w:spacing w:after="200" w:line="276" w:lineRule="auto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Модератор:</w:t>
            </w:r>
            <w:r w:rsidR="003E0F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м</w:t>
            </w:r>
            <w:r w:rsidR="003E0F4E" w:rsidRPr="00E42BF5">
              <w:rPr>
                <w:rFonts w:asciiTheme="majorBidi" w:hAnsiTheme="majorBidi"/>
                <w:sz w:val="22"/>
                <w:szCs w:val="22"/>
              </w:rPr>
              <w:t>инистр экологии и окружающей среды Китая</w:t>
            </w:r>
            <w:r w:rsidR="003E0F4E">
              <w:rPr>
                <w:rFonts w:asciiTheme="majorBidi" w:hAnsiTheme="majorBidi"/>
                <w:sz w:val="22"/>
                <w:szCs w:val="22"/>
              </w:rPr>
              <w:t xml:space="preserve"> Его </w:t>
            </w:r>
            <w:r>
              <w:rPr>
                <w:rFonts w:asciiTheme="majorBidi" w:hAnsiTheme="majorBidi"/>
                <w:sz w:val="22"/>
                <w:szCs w:val="22"/>
              </w:rPr>
              <w:t>П</w:t>
            </w:r>
            <w:r w:rsidR="003E0F4E">
              <w:rPr>
                <w:rFonts w:asciiTheme="majorBidi" w:hAnsiTheme="majorBidi"/>
                <w:sz w:val="22"/>
                <w:szCs w:val="22"/>
              </w:rPr>
              <w:t>ревосходительств</w:t>
            </w:r>
            <w:r>
              <w:rPr>
                <w:rFonts w:asciiTheme="majorBidi" w:hAnsiTheme="majorBidi"/>
                <w:sz w:val="22"/>
                <w:szCs w:val="22"/>
              </w:rPr>
              <w:t>о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г-н Хуан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Жуньцю</w:t>
            </w:r>
            <w:proofErr w:type="spellEnd"/>
            <w:r w:rsidR="003E0F4E">
              <w:rPr>
                <w:rFonts w:asciiTheme="majorBidi" w:hAnsiTheme="majorBidi"/>
                <w:sz w:val="22"/>
                <w:szCs w:val="22"/>
              </w:rPr>
              <w:t xml:space="preserve"> (50 мин)</w:t>
            </w:r>
          </w:p>
          <w:p w14:paraId="2B430697" w14:textId="528A6A4F" w:rsidR="00DD468C" w:rsidRPr="003E0F4E" w:rsidRDefault="003E0F4E" w:rsidP="003E0F4E">
            <w:p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3E0F4E">
              <w:rPr>
                <w:rFonts w:asciiTheme="majorBidi" w:hAnsiTheme="majorBidi"/>
                <w:b/>
                <w:sz w:val="22"/>
                <w:szCs w:val="22"/>
                <w:u w:val="single"/>
              </w:rPr>
              <w:t>Вступительные заявления (50 минут)</w:t>
            </w:r>
            <w:r w:rsidR="00DD468C" w:rsidRPr="003E0F4E">
              <w:rPr>
                <w:rFonts w:asciiTheme="majorBidi" w:hAnsiTheme="majorBidi"/>
                <w:sz w:val="22"/>
                <w:szCs w:val="22"/>
                <w:u w:val="single"/>
              </w:rPr>
              <w:t xml:space="preserve"> </w:t>
            </w:r>
          </w:p>
          <w:p w14:paraId="2B430698" w14:textId="60CE6C61" w:rsidR="00DD468C" w:rsidRPr="00E42BF5" w:rsidRDefault="00DD468C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- Видеообращение Пре</w:t>
            </w:r>
            <w:r w:rsidR="00553FA5">
              <w:rPr>
                <w:rFonts w:asciiTheme="majorBidi" w:hAnsiTheme="majorBidi"/>
                <w:sz w:val="22"/>
                <w:szCs w:val="22"/>
              </w:rPr>
              <w:t xml:space="preserve">зидента Китайской Народной Республики Его </w:t>
            </w:r>
            <w:r w:rsidR="009D6385">
              <w:rPr>
                <w:rFonts w:asciiTheme="majorBidi" w:hAnsiTheme="majorBidi"/>
                <w:sz w:val="22"/>
                <w:szCs w:val="22"/>
              </w:rPr>
              <w:t>П</w:t>
            </w:r>
            <w:r w:rsidR="00553FA5">
              <w:rPr>
                <w:rFonts w:asciiTheme="majorBidi" w:hAnsiTheme="majorBidi"/>
                <w:sz w:val="22"/>
                <w:szCs w:val="22"/>
              </w:rPr>
              <w:t xml:space="preserve">ревосходительства 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Си Цзиньпина </w:t>
            </w:r>
          </w:p>
          <w:p w14:paraId="2B43069A" w14:textId="01856944" w:rsidR="00DD468C" w:rsidRPr="00E42BF5" w:rsidRDefault="00DD468C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bookmarkStart w:id="1" w:name="_Hlk121344475"/>
            <w:r w:rsidRPr="00E42BF5">
              <w:rPr>
                <w:rFonts w:asciiTheme="majorBidi" w:hAnsiTheme="majorBidi"/>
                <w:sz w:val="22"/>
                <w:szCs w:val="22"/>
              </w:rPr>
              <w:t xml:space="preserve">Его </w:t>
            </w:r>
            <w:r w:rsidR="009D6385">
              <w:rPr>
                <w:rFonts w:asciiTheme="majorBidi" w:hAnsiTheme="majorBidi"/>
                <w:sz w:val="22"/>
                <w:szCs w:val="22"/>
              </w:rPr>
              <w:t>П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ревосходительство г-н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Чаба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Кёрёши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Председатель 77-й сессии Генеральной Ассамблеи ООН </w:t>
            </w:r>
            <w:bookmarkEnd w:id="1"/>
          </w:p>
          <w:p w14:paraId="2B43069B" w14:textId="3BE70BC9" w:rsidR="00DD468C" w:rsidRDefault="0020796D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>- Г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>-жа Амина Дж. Мохаммед, заместитель Генерального секретаря</w:t>
            </w:r>
            <w:r w:rsidR="00553FA5">
              <w:rPr>
                <w:rFonts w:asciiTheme="majorBidi" w:hAnsiTheme="majorBidi"/>
                <w:sz w:val="22"/>
                <w:szCs w:val="22"/>
              </w:rPr>
              <w:t xml:space="preserve"> Организации Объединенных Наций</w:t>
            </w:r>
          </w:p>
          <w:p w14:paraId="29BBEC2C" w14:textId="69333BAE" w:rsidR="00553FA5" w:rsidRPr="00E42BF5" w:rsidRDefault="00553FA5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Его </w:t>
            </w:r>
            <w:r w:rsidR="009D6385">
              <w:rPr>
                <w:rFonts w:asciiTheme="majorBidi" w:hAnsiTheme="majorBidi"/>
                <w:sz w:val="22"/>
                <w:szCs w:val="22"/>
              </w:rPr>
              <w:t>П</w:t>
            </w:r>
            <w:r w:rsidRPr="00E42BF5">
              <w:rPr>
                <w:rFonts w:asciiTheme="majorBidi" w:hAnsiTheme="majorBidi"/>
                <w:sz w:val="22"/>
                <w:szCs w:val="22"/>
              </w:rPr>
              <w:t>ревосходительство</w:t>
            </w:r>
            <w:r>
              <w:rPr>
                <w:rFonts w:asciiTheme="majorBidi" w:hAnsiTheme="majorBidi"/>
                <w:sz w:val="22"/>
                <w:szCs w:val="22"/>
              </w:rPr>
              <w:t xml:space="preserve"> г-н Стивен Гильбо,</w:t>
            </w:r>
            <w:r w:rsidRPr="00553FA5">
              <w:rPr>
                <w:rFonts w:asciiTheme="majorBidi" w:eastAsia="Times New Roman" w:hAnsiTheme="majorBidi"/>
                <w:sz w:val="22"/>
                <w:szCs w:val="22"/>
                <w:lang w:eastAsia="en-CA"/>
              </w:rPr>
              <w:t xml:space="preserve"> </w:t>
            </w:r>
            <w:r w:rsidR="009D6385">
              <w:rPr>
                <w:rFonts w:asciiTheme="majorBidi" w:hAnsiTheme="majorBidi"/>
                <w:sz w:val="22"/>
                <w:szCs w:val="22"/>
              </w:rPr>
              <w:t>м</w:t>
            </w:r>
            <w:r w:rsidRPr="00553FA5">
              <w:rPr>
                <w:rFonts w:asciiTheme="majorBidi" w:hAnsiTheme="majorBidi"/>
                <w:sz w:val="22"/>
                <w:szCs w:val="22"/>
              </w:rPr>
              <w:t>инистр</w:t>
            </w:r>
            <w:r>
              <w:rPr>
                <w:rFonts w:asciiTheme="majorBidi" w:hAnsiTheme="majorBidi"/>
                <w:sz w:val="22"/>
                <w:szCs w:val="22"/>
              </w:rPr>
              <w:t xml:space="preserve"> по делам</w:t>
            </w:r>
            <w:r w:rsidRPr="00553FA5">
              <w:rPr>
                <w:rFonts w:asciiTheme="majorBidi" w:hAnsiTheme="majorBidi"/>
                <w:sz w:val="22"/>
                <w:szCs w:val="22"/>
              </w:rPr>
              <w:t xml:space="preserve"> окружающей среды </w:t>
            </w:r>
            <w:r>
              <w:rPr>
                <w:rFonts w:asciiTheme="majorBidi" w:hAnsiTheme="majorBidi"/>
                <w:sz w:val="22"/>
                <w:szCs w:val="22"/>
              </w:rPr>
              <w:t xml:space="preserve">и изменения климата </w:t>
            </w:r>
            <w:r w:rsidRPr="00553FA5">
              <w:rPr>
                <w:rFonts w:asciiTheme="majorBidi" w:hAnsiTheme="majorBidi"/>
                <w:sz w:val="22"/>
                <w:szCs w:val="22"/>
              </w:rPr>
              <w:t>Канады</w:t>
            </w:r>
            <w:r>
              <w:rPr>
                <w:rFonts w:asciiTheme="majorBidi" w:hAnsiTheme="majorBidi"/>
                <w:sz w:val="22"/>
                <w:szCs w:val="22"/>
              </w:rPr>
              <w:t xml:space="preserve"> </w:t>
            </w:r>
          </w:p>
          <w:p w14:paraId="2B43069C" w14:textId="77777777" w:rsidR="00DD468C" w:rsidRPr="00E42BF5" w:rsidRDefault="00DD468C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- Г-н Ван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Сянан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вице-губернатор провинции Юньнань </w:t>
            </w:r>
          </w:p>
          <w:p w14:paraId="2B43069D" w14:textId="77777777" w:rsidR="00DD468C" w:rsidRPr="00E42BF5" w:rsidRDefault="00DD468C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- Г-н Франсуа Лего, премьер-министр Квебека</w:t>
            </w:r>
          </w:p>
          <w:p w14:paraId="2B43069E" w14:textId="77777777" w:rsidR="00DD468C" w:rsidRDefault="00DD468C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- Г-жа Элизабет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Марума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Мрема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>, Исполнительный секретарь КБР</w:t>
            </w:r>
          </w:p>
          <w:p w14:paraId="53CFB05E" w14:textId="77777777" w:rsidR="00282D48" w:rsidRPr="00E42BF5" w:rsidRDefault="00282D48" w:rsidP="00936D22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B43069F" w14:textId="664F4311" w:rsidR="00DD468C" w:rsidRPr="00553FA5" w:rsidRDefault="009D6385" w:rsidP="00282D48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65" w:hanging="357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Модерируемая</w:t>
            </w:r>
            <w:r w:rsidR="009958AA" w:rsidRPr="00553FA5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DD468C" w:rsidRPr="00553FA5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дискуссия (50 минут)</w:t>
            </w:r>
          </w:p>
          <w:p w14:paraId="2B4306A0" w14:textId="70E87B3E" w:rsidR="00DD468C" w:rsidRPr="00E42BF5" w:rsidRDefault="00DD468C" w:rsidP="00553FA5">
            <w:pPr>
              <w:spacing w:after="120" w:line="276" w:lineRule="auto"/>
              <w:ind w:left="468" w:firstLine="2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553FA5">
              <w:rPr>
                <w:rFonts w:asciiTheme="majorBidi" w:hAnsiTheme="majorBidi"/>
                <w:i/>
                <w:iCs/>
                <w:sz w:val="22"/>
                <w:szCs w:val="22"/>
                <w:lang w:val="en-US"/>
              </w:rPr>
              <w:t>A</w:t>
            </w:r>
            <w:r w:rsidRPr="00553FA5">
              <w:rPr>
                <w:rFonts w:asciiTheme="majorBidi" w:hAnsiTheme="majorBidi"/>
                <w:i/>
                <w:iCs/>
                <w:sz w:val="22"/>
                <w:szCs w:val="22"/>
              </w:rPr>
              <w:t>.</w:t>
            </w:r>
            <w:r w:rsidR="00553FA5">
              <w:rPr>
                <w:rFonts w:asciiTheme="majorBidi" w:hAnsiTheme="majorBidi"/>
                <w:i/>
                <w:iCs/>
                <w:sz w:val="22"/>
                <w:szCs w:val="22"/>
              </w:rPr>
              <w:t>)</w:t>
            </w:r>
            <w:bookmarkStart w:id="2" w:name="_Hlk121345692"/>
            <w:r w:rsidR="00553FA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</w:t>
            </w:r>
            <w:r w:rsidRPr="00282D48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Поддержка осуществления глобальной рамочной программы в области биоразнооб</w:t>
            </w:r>
            <w:r w:rsidR="00553FA5" w:rsidRPr="00282D48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разия на период после 2020 года</w:t>
            </w:r>
            <w:r w:rsidRPr="00282D48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</w:t>
            </w:r>
            <w:bookmarkEnd w:id="2"/>
            <w:r w:rsidRPr="00282D48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(3 мин./</w:t>
            </w:r>
            <w:r w:rsidR="009D6385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выступающий(</w:t>
            </w:r>
            <w:proofErr w:type="spellStart"/>
            <w:r w:rsidR="009D6385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ая</w:t>
            </w:r>
            <w:proofErr w:type="spellEnd"/>
            <w:r w:rsidR="009D6385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</w:t>
            </w:r>
            <w:r w:rsidRPr="00282D48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</w:t>
            </w:r>
            <w:r w:rsidRPr="00E42BF5">
              <w:rPr>
                <w:i/>
                <w:iCs/>
              </w:rPr>
              <w:t>:</w:t>
            </w:r>
          </w:p>
          <w:p w14:paraId="2B4306A1" w14:textId="228C0C8E" w:rsidR="00DD468C" w:rsidRPr="00E42BF5" w:rsidRDefault="00553FA5" w:rsidP="00553FA5">
            <w:pPr>
              <w:pStyle w:val="ListParagraph"/>
              <w:spacing w:line="276" w:lineRule="auto"/>
              <w:ind w:left="902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lastRenderedPageBreak/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Г-жа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Ингер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Андерсен, Директор-исполнитель Программы Организации Объединенных Наций по окружающей среде (ЮНЕП) </w:t>
            </w:r>
          </w:p>
          <w:p w14:paraId="2B4306A2" w14:textId="42F1E830" w:rsidR="00DD468C" w:rsidRPr="00E42BF5" w:rsidRDefault="00553FA5" w:rsidP="00553FA5">
            <w:pPr>
              <w:pStyle w:val="ListParagraph"/>
              <w:spacing w:line="276" w:lineRule="auto"/>
              <w:ind w:left="902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20796D">
              <w:rPr>
                <w:rFonts w:asciiTheme="majorBidi" w:hAnsiTheme="majorBidi"/>
                <w:sz w:val="22"/>
                <w:szCs w:val="22"/>
              </w:rPr>
              <w:t>Г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-н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Ахим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Штайнер, Администратор Программы развития Организации Объединенных Наций (ПРООН)  </w:t>
            </w:r>
          </w:p>
          <w:p w14:paraId="2B4306A3" w14:textId="7073D8EB" w:rsidR="00987EA5" w:rsidRPr="00E42BF5" w:rsidRDefault="00553FA5" w:rsidP="00553FA5">
            <w:pPr>
              <w:pStyle w:val="ListParagraph"/>
              <w:spacing w:line="276" w:lineRule="auto"/>
              <w:ind w:left="902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Г-жа Маймунах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Мохт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Шариф, Директор-исполнитель Программы ООН-Хабитат </w:t>
            </w:r>
          </w:p>
          <w:p w14:paraId="2B4306A4" w14:textId="2D784EED" w:rsidR="00DD468C" w:rsidRDefault="00553FA5" w:rsidP="002B76F9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987EA5" w:rsidRPr="00E42BF5">
              <w:rPr>
                <w:rFonts w:asciiTheme="majorBidi" w:hAnsiTheme="majorBidi"/>
                <w:sz w:val="22"/>
                <w:szCs w:val="22"/>
              </w:rPr>
              <w:t xml:space="preserve">Г-жа Ольга </w:t>
            </w:r>
            <w:proofErr w:type="spellStart"/>
            <w:r w:rsidR="00987EA5" w:rsidRPr="00E42BF5">
              <w:rPr>
                <w:rFonts w:asciiTheme="majorBidi" w:hAnsiTheme="majorBidi"/>
                <w:sz w:val="22"/>
                <w:szCs w:val="22"/>
              </w:rPr>
              <w:t>Алгаерова</w:t>
            </w:r>
            <w:proofErr w:type="spellEnd"/>
            <w:r w:rsidR="00987EA5" w:rsidRPr="00E42BF5">
              <w:rPr>
                <w:rFonts w:asciiTheme="majorBidi" w:hAnsiTheme="majorBidi"/>
                <w:sz w:val="22"/>
                <w:szCs w:val="22"/>
              </w:rPr>
              <w:t>, Исполнительный секретарь ЕЭК ООН</w:t>
            </w:r>
          </w:p>
          <w:p w14:paraId="7B78A77F" w14:textId="54036221" w:rsidR="00553FA5" w:rsidRDefault="00553FA5" w:rsidP="00D92567">
            <w:pPr>
              <w:pStyle w:val="ListParagraph"/>
              <w:spacing w:line="276" w:lineRule="auto"/>
              <w:ind w:left="902" w:hanging="6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Г-н Карлос </w:t>
            </w:r>
            <w:proofErr w:type="spellStart"/>
            <w:r>
              <w:rPr>
                <w:rFonts w:asciiTheme="majorBidi" w:hAnsiTheme="majorBidi"/>
                <w:sz w:val="22"/>
                <w:szCs w:val="22"/>
              </w:rPr>
              <w:t>Мануэль</w:t>
            </w:r>
            <w:proofErr w:type="spellEnd"/>
            <w:r>
              <w:rPr>
                <w:rFonts w:asciiTheme="majorBidi" w:hAnsiTheme="majorBidi"/>
                <w:sz w:val="22"/>
                <w:szCs w:val="22"/>
              </w:rPr>
              <w:t xml:space="preserve"> Родригес, </w:t>
            </w:r>
            <w:r w:rsidR="00D92567" w:rsidRPr="00E42BF5">
              <w:rPr>
                <w:rFonts w:asciiTheme="majorBidi" w:hAnsiTheme="majorBidi"/>
                <w:sz w:val="22"/>
                <w:szCs w:val="22"/>
              </w:rPr>
              <w:t xml:space="preserve">генеральный директор </w:t>
            </w:r>
            <w:r>
              <w:rPr>
                <w:rFonts w:asciiTheme="majorBidi" w:hAnsiTheme="majorBidi"/>
                <w:sz w:val="22"/>
                <w:szCs w:val="22"/>
              </w:rPr>
              <w:t>и председатель Глобального экологического фонда (ГЭФ)</w:t>
            </w:r>
          </w:p>
          <w:p w14:paraId="7D454882" w14:textId="77777777" w:rsidR="00282D48" w:rsidRPr="00E42BF5" w:rsidRDefault="00282D48" w:rsidP="00D92567">
            <w:pPr>
              <w:pStyle w:val="ListParagraph"/>
              <w:spacing w:line="276" w:lineRule="auto"/>
              <w:ind w:left="902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B4306A5" w14:textId="2BFE477D" w:rsidR="00DD468C" w:rsidRPr="00E42BF5" w:rsidRDefault="00DD468C" w:rsidP="00282D48">
            <w:pPr>
              <w:spacing w:line="276" w:lineRule="auto"/>
              <w:ind w:left="482" w:hanging="11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B.</w:t>
            </w:r>
            <w:r w:rsidR="00553FA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) </w:t>
            </w:r>
            <w:r w:rsidRPr="00282D48">
              <w:rPr>
                <w:rFonts w:asciiTheme="majorBidi" w:hAnsiTheme="majorBidi"/>
                <w:i/>
                <w:iCs/>
                <w:sz w:val="22"/>
                <w:szCs w:val="22"/>
                <w:u w:val="single"/>
              </w:rPr>
              <w:t>Сотрудничество между конвенциями для достижения амбициозных целей глобальной рамочной программы в области биоразнообразия на период после 2020 года (3 мин./</w:t>
            </w:r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</w:t>
            </w:r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выступающий(</w:t>
            </w:r>
            <w:proofErr w:type="spellStart"/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ая</w:t>
            </w:r>
            <w:proofErr w:type="spellEnd"/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</w:t>
            </w:r>
            <w:r w:rsidRPr="00282D48">
              <w:rPr>
                <w:rFonts w:asciiTheme="majorBidi" w:hAnsiTheme="majorBidi"/>
                <w:i/>
                <w:iCs/>
                <w:sz w:val="22"/>
                <w:szCs w:val="22"/>
                <w:u w:val="single"/>
              </w:rPr>
              <w:t>)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:</w:t>
            </w:r>
          </w:p>
          <w:p w14:paraId="2B4306A6" w14:textId="0B3FD18F" w:rsidR="00DD468C" w:rsidRPr="00E42BF5" w:rsidRDefault="00553FA5" w:rsidP="00553FA5">
            <w:pPr>
              <w:pStyle w:val="ListParagraph"/>
              <w:spacing w:line="276" w:lineRule="auto"/>
              <w:ind w:left="1321" w:hanging="85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Г-н Саймон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Стил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, Исполнительный секретарь РКИК ООН  </w:t>
            </w:r>
          </w:p>
          <w:p w14:paraId="2B4306A7" w14:textId="57DAD724" w:rsidR="00DD468C" w:rsidRPr="00E42BF5" w:rsidRDefault="00553FA5" w:rsidP="00553FA5">
            <w:pPr>
              <w:pStyle w:val="ListParagraph"/>
              <w:spacing w:line="276" w:lineRule="auto"/>
              <w:ind w:left="1321" w:hanging="85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Г-н Ибрагим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Тиау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, Исполнительный секретарь КБОООН </w:t>
            </w:r>
          </w:p>
          <w:p w14:paraId="2B4306A8" w14:textId="44DCC4C8" w:rsidR="00987EA5" w:rsidRPr="00E42BF5" w:rsidRDefault="00553FA5" w:rsidP="00553FA5">
            <w:pPr>
              <w:pStyle w:val="ListParagraph"/>
              <w:spacing w:line="276" w:lineRule="auto"/>
              <w:ind w:left="1321" w:hanging="85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Г-жа Ивонн </w:t>
            </w:r>
            <w:proofErr w:type="spellStart"/>
            <w:r w:rsidR="00DD468C" w:rsidRPr="00E42BF5">
              <w:rPr>
                <w:rFonts w:asciiTheme="majorBidi" w:hAnsiTheme="majorBidi"/>
                <w:sz w:val="22"/>
                <w:szCs w:val="22"/>
              </w:rPr>
              <w:t>Игеро</w:t>
            </w:r>
            <w:proofErr w:type="spellEnd"/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, Генеральный секретарь СИТЕС  </w:t>
            </w:r>
          </w:p>
          <w:p w14:paraId="2B4306A9" w14:textId="6D0868A5" w:rsidR="00DD468C" w:rsidRDefault="00553FA5" w:rsidP="00D92567">
            <w:pPr>
              <w:pStyle w:val="ListParagraph"/>
              <w:spacing w:line="276" w:lineRule="auto"/>
              <w:ind w:left="482" w:hanging="14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987EA5" w:rsidRPr="00E42BF5">
              <w:rPr>
                <w:rFonts w:asciiTheme="majorBidi" w:hAnsiTheme="majorBidi"/>
                <w:sz w:val="22"/>
                <w:szCs w:val="22"/>
              </w:rPr>
              <w:t xml:space="preserve">Г-жа Моника Станкевич, Исполнительный секретарь </w:t>
            </w:r>
            <w:proofErr w:type="spellStart"/>
            <w:r w:rsidR="00987EA5" w:rsidRPr="00E42BF5">
              <w:rPr>
                <w:rFonts w:asciiTheme="majorBidi" w:hAnsiTheme="majorBidi"/>
                <w:sz w:val="22"/>
                <w:szCs w:val="22"/>
              </w:rPr>
              <w:t>Минаматс</w:t>
            </w:r>
            <w:r w:rsidR="00282D48">
              <w:rPr>
                <w:rFonts w:asciiTheme="majorBidi" w:hAnsiTheme="majorBidi"/>
                <w:sz w:val="22"/>
                <w:szCs w:val="22"/>
              </w:rPr>
              <w:t>кой</w:t>
            </w:r>
            <w:proofErr w:type="spellEnd"/>
            <w:r w:rsidR="00282D48">
              <w:rPr>
                <w:rFonts w:asciiTheme="majorBidi" w:hAnsiTheme="majorBidi"/>
                <w:sz w:val="22"/>
                <w:szCs w:val="22"/>
              </w:rPr>
              <w:t xml:space="preserve"> конвенци</w:t>
            </w:r>
            <w:r w:rsidR="00EE6328">
              <w:rPr>
                <w:rFonts w:asciiTheme="majorBidi" w:hAnsiTheme="majorBidi"/>
                <w:sz w:val="22"/>
                <w:szCs w:val="22"/>
              </w:rPr>
              <w:t>и</w:t>
            </w:r>
            <w:r w:rsidR="00282D48">
              <w:rPr>
                <w:rFonts w:asciiTheme="majorBidi" w:hAnsiTheme="majorBidi"/>
                <w:sz w:val="22"/>
                <w:szCs w:val="22"/>
              </w:rPr>
              <w:t xml:space="preserve"> о ртути</w:t>
            </w:r>
          </w:p>
          <w:p w14:paraId="3CD4B82C" w14:textId="77777777" w:rsidR="00282D48" w:rsidRPr="00E42BF5" w:rsidRDefault="00282D48" w:rsidP="00D92567">
            <w:pPr>
              <w:pStyle w:val="ListParagraph"/>
              <w:spacing w:line="276" w:lineRule="auto"/>
              <w:ind w:left="482" w:hanging="1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B4306AA" w14:textId="1C8ED711" w:rsidR="00DD468C" w:rsidRPr="00E42BF5" w:rsidRDefault="00DD468C" w:rsidP="00282D48">
            <w:pPr>
              <w:spacing w:line="276" w:lineRule="auto"/>
              <w:ind w:left="471" w:firstLine="6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C.</w:t>
            </w:r>
            <w:r w:rsidR="00D92567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) </w:t>
            </w:r>
            <w:r w:rsidRPr="00282D48">
              <w:rPr>
                <w:rFonts w:asciiTheme="majorBidi" w:hAnsiTheme="majorBidi"/>
                <w:i/>
                <w:iCs/>
                <w:sz w:val="22"/>
                <w:szCs w:val="22"/>
                <w:u w:val="single"/>
              </w:rPr>
              <w:t>Международные организации, мобилизующие мир для осуществления глобальной рамочной программы в области биоразнообразия на период после 2020 года (3 мин./</w:t>
            </w:r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</w:t>
            </w:r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выступающий(</w:t>
            </w:r>
            <w:proofErr w:type="spellStart"/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ая</w:t>
            </w:r>
            <w:proofErr w:type="spellEnd"/>
            <w:r w:rsidR="004E245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</w:t>
            </w:r>
            <w:r w:rsidRPr="00282D48">
              <w:rPr>
                <w:rFonts w:asciiTheme="majorBidi" w:hAnsiTheme="majorBidi"/>
                <w:i/>
                <w:iCs/>
                <w:sz w:val="22"/>
                <w:szCs w:val="22"/>
                <w:u w:val="single"/>
              </w:rPr>
              <w:t>)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:</w:t>
            </w:r>
          </w:p>
          <w:p w14:paraId="2B4306AC" w14:textId="3D4AF9E9" w:rsidR="00DD468C" w:rsidRPr="00E42BF5" w:rsidRDefault="00D92567" w:rsidP="00282D48">
            <w:pPr>
              <w:pStyle w:val="ListParagraph"/>
              <w:spacing w:line="276" w:lineRule="auto"/>
              <w:ind w:left="468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987EA5" w:rsidRPr="00E42BF5">
              <w:rPr>
                <w:rFonts w:asciiTheme="majorBidi" w:hAnsiTheme="majorBidi"/>
                <w:sz w:val="22"/>
                <w:szCs w:val="22"/>
              </w:rPr>
              <w:t xml:space="preserve">Г-н Майкл </w:t>
            </w:r>
            <w:proofErr w:type="spellStart"/>
            <w:r w:rsidR="00987EA5" w:rsidRPr="00E42BF5">
              <w:rPr>
                <w:rFonts w:asciiTheme="majorBidi" w:hAnsiTheme="majorBidi"/>
                <w:sz w:val="22"/>
                <w:szCs w:val="22"/>
              </w:rPr>
              <w:t>Лодж</w:t>
            </w:r>
            <w:proofErr w:type="spellEnd"/>
            <w:r w:rsidR="00987EA5" w:rsidRPr="00E42BF5">
              <w:rPr>
                <w:rFonts w:asciiTheme="majorBidi" w:hAnsiTheme="majorBidi"/>
                <w:sz w:val="22"/>
                <w:szCs w:val="22"/>
              </w:rPr>
              <w:t xml:space="preserve">, Генеральный секретарь Международного органа по морскому дну (МОМД) </w:t>
            </w:r>
          </w:p>
          <w:p w14:paraId="2B4306AD" w14:textId="204E4DDC" w:rsidR="00987EA5" w:rsidRPr="00E42BF5" w:rsidRDefault="00D92567" w:rsidP="00282D48">
            <w:pPr>
              <w:pStyle w:val="ListParagraph"/>
              <w:spacing w:line="276" w:lineRule="auto"/>
              <w:ind w:left="468" w:hanging="6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Доктор Моник Элиот, Генеральный директор Всемирной организации по охране здоровья животных </w:t>
            </w:r>
          </w:p>
          <w:p w14:paraId="2B4306AE" w14:textId="13B67E81" w:rsidR="00DD468C" w:rsidRDefault="00D92567" w:rsidP="00282D48">
            <w:pPr>
              <w:pStyle w:val="ListParagraph"/>
              <w:spacing w:line="276" w:lineRule="auto"/>
              <w:ind w:left="468"/>
              <w:contextualSpacing w:val="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- </w:t>
            </w:r>
            <w:r w:rsidR="00987EA5" w:rsidRPr="00E42BF5">
              <w:rPr>
                <w:rFonts w:asciiTheme="majorBidi" w:hAnsiTheme="majorBidi"/>
                <w:sz w:val="22"/>
                <w:szCs w:val="22"/>
              </w:rPr>
              <w:t xml:space="preserve">Г-н Бруно </w:t>
            </w:r>
            <w:proofErr w:type="spellStart"/>
            <w:r w:rsidR="00987EA5" w:rsidRPr="00E42BF5">
              <w:rPr>
                <w:rFonts w:asciiTheme="majorBidi" w:hAnsiTheme="majorBidi"/>
                <w:sz w:val="22"/>
                <w:szCs w:val="22"/>
              </w:rPr>
              <w:t>Оберле</w:t>
            </w:r>
            <w:proofErr w:type="spellEnd"/>
            <w:r w:rsidR="00987EA5" w:rsidRPr="00E42BF5">
              <w:rPr>
                <w:rFonts w:asciiTheme="majorBidi" w:hAnsiTheme="majorBidi"/>
                <w:sz w:val="22"/>
                <w:szCs w:val="22"/>
              </w:rPr>
              <w:t>, Генеральный директор МСОП</w:t>
            </w:r>
          </w:p>
          <w:p w14:paraId="5B1FCFD6" w14:textId="77777777" w:rsidR="00D92567" w:rsidRPr="00E42BF5" w:rsidRDefault="00D92567" w:rsidP="009B1A37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B4306AF" w14:textId="77777777" w:rsidR="00852EC8" w:rsidRPr="00D92567" w:rsidRDefault="00852EC8" w:rsidP="004354F6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Заявление представителя молодежи о будущих перспективах: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="00AC2191" w:rsidRPr="00AC2191">
              <w:rPr>
                <w:rFonts w:asciiTheme="majorBidi" w:hAnsiTheme="majorBidi"/>
                <w:sz w:val="22"/>
                <w:szCs w:val="22"/>
              </w:rPr>
              <w:t>г</w:t>
            </w:r>
            <w:r w:rsidRPr="00E42BF5">
              <w:rPr>
                <w:rFonts w:asciiTheme="majorBidi" w:hAnsiTheme="majorBidi"/>
                <w:sz w:val="22"/>
                <w:szCs w:val="22"/>
              </w:rPr>
              <w:t>-жа Чжан Янь, представитель молодежи Юньнань (5 минут)</w:t>
            </w:r>
          </w:p>
          <w:p w14:paraId="6E752EB0" w14:textId="77777777" w:rsidR="00D92567" w:rsidRPr="00E42BF5" w:rsidRDefault="00D92567" w:rsidP="00D92567">
            <w:pPr>
              <w:pStyle w:val="ListParagraph"/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2B4306B0" w14:textId="77777777" w:rsidR="00DD468C" w:rsidRPr="00E42BF5" w:rsidRDefault="00DD468C" w:rsidP="004354F6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Национальные заявления (60 минут)</w:t>
            </w:r>
          </w:p>
          <w:p w14:paraId="2B4306B1" w14:textId="08DFF3B6" w:rsidR="00DD468C" w:rsidRPr="00E42BF5" w:rsidRDefault="00DD468C" w:rsidP="00D92567">
            <w:pPr>
              <w:pStyle w:val="ListParagraph"/>
              <w:numPr>
                <w:ilvl w:val="0"/>
                <w:numId w:val="28"/>
              </w:numPr>
              <w:spacing w:after="120"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министров (</w:t>
            </w:r>
            <w:r w:rsidR="00D92567">
              <w:rPr>
                <w:rFonts w:asciiTheme="majorBidi" w:hAnsiTheme="majorBidi"/>
                <w:sz w:val="22"/>
                <w:szCs w:val="22"/>
              </w:rPr>
              <w:t xml:space="preserve">согласно списку </w:t>
            </w:r>
            <w:r w:rsidR="004E245C">
              <w:rPr>
                <w:rFonts w:asciiTheme="majorBidi" w:hAnsiTheme="majorBidi"/>
                <w:sz w:val="22"/>
                <w:szCs w:val="22"/>
              </w:rPr>
              <w:t>выступающих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B6" w14:textId="77777777" w:rsidTr="00327EC3">
        <w:trPr>
          <w:jc w:val="center"/>
        </w:trPr>
        <w:tc>
          <w:tcPr>
            <w:tcW w:w="2487" w:type="dxa"/>
          </w:tcPr>
          <w:p w14:paraId="2B4306B3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lastRenderedPageBreak/>
              <w:t>ОБЕД</w:t>
            </w:r>
          </w:p>
          <w:p w14:paraId="2B4306B4" w14:textId="77777777" w:rsidR="00DD468C" w:rsidRPr="00E42BF5" w:rsidRDefault="00DD468C" w:rsidP="00DF2182">
            <w:pPr>
              <w:spacing w:before="60" w:after="6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13:15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14:45</w:t>
            </w:r>
          </w:p>
        </w:tc>
        <w:tc>
          <w:tcPr>
            <w:tcW w:w="7806" w:type="dxa"/>
          </w:tcPr>
          <w:p w14:paraId="2B4306B5" w14:textId="77777777" w:rsidR="00DD468C" w:rsidRPr="00E42BF5" w:rsidRDefault="00DD468C" w:rsidP="00EB4341">
            <w:pPr>
              <w:spacing w:before="80" w:after="8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>Обед на уровне министров, организованный правительством Китая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C0" w14:textId="77777777" w:rsidTr="00327EC3">
        <w:trPr>
          <w:jc w:val="center"/>
        </w:trPr>
        <w:tc>
          <w:tcPr>
            <w:tcW w:w="2487" w:type="dxa"/>
          </w:tcPr>
          <w:p w14:paraId="2B4306B7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2B4306B8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ЗАСЕДАНИЕ ВО ВТОРОЙ ПОЛОВИНЕ ДНЯ</w:t>
            </w:r>
          </w:p>
          <w:p w14:paraId="2B4306B9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15:00 – 18:00</w:t>
            </w:r>
          </w:p>
        </w:tc>
        <w:tc>
          <w:tcPr>
            <w:tcW w:w="7806" w:type="dxa"/>
          </w:tcPr>
          <w:p w14:paraId="2B4306BA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Основные заявления (10 минут): </w:t>
            </w:r>
          </w:p>
          <w:p w14:paraId="2B4306BB" w14:textId="77777777" w:rsidR="00DD468C" w:rsidRPr="00E42BF5" w:rsidRDefault="00DD468C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Г-н Хуан Карлос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Саласар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, Генеральный секретарь ИКАО (3 мин.)</w:t>
            </w:r>
          </w:p>
          <w:p w14:paraId="2B4306BC" w14:textId="77777777" w:rsidR="00987EA5" w:rsidRPr="00E42BF5" w:rsidRDefault="00987EA5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Г-жа Ана Мария Эрнандес, председатель МПБЭУ (3 мин.)</w:t>
            </w:r>
          </w:p>
          <w:p w14:paraId="2B4306BD" w14:textId="77777777" w:rsidR="00DD468C" w:rsidRPr="00282D48" w:rsidRDefault="00DD468C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Г-н Дарио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Мехия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, </w:t>
            </w:r>
            <w:r w:rsidR="0020796D">
              <w:rPr>
                <w:rFonts w:asciiTheme="majorBidi" w:hAnsiTheme="majorBidi"/>
                <w:i/>
                <w:iCs/>
                <w:sz w:val="22"/>
                <w:szCs w:val="22"/>
              </w:rPr>
              <w:t>п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редседатель ПФООНКН</w:t>
            </w:r>
          </w:p>
          <w:p w14:paraId="14A6A2B1" w14:textId="77777777" w:rsidR="00282D48" w:rsidRPr="00E42BF5" w:rsidRDefault="00282D48" w:rsidP="00282D48">
            <w:pPr>
              <w:pStyle w:val="ListParagraph"/>
              <w:ind w:left="107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</w:p>
          <w:p w14:paraId="2B4306BE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министров (140 минут)</w:t>
            </w:r>
          </w:p>
          <w:p w14:paraId="2B4306BF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lastRenderedPageBreak/>
              <w:t xml:space="preserve">Заявления представителей Организации Объединенных Наций, межправительственных и неправительственных организаций (30 минут) </w:t>
            </w:r>
          </w:p>
        </w:tc>
      </w:tr>
      <w:tr w:rsidR="00DD468C" w:rsidRPr="00E42BF5" w14:paraId="2B4306C5" w14:textId="77777777" w:rsidTr="00327EC3">
        <w:trPr>
          <w:jc w:val="center"/>
        </w:trPr>
        <w:tc>
          <w:tcPr>
            <w:tcW w:w="2487" w:type="dxa"/>
          </w:tcPr>
          <w:p w14:paraId="2B4306C1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lastRenderedPageBreak/>
              <w:t>ВЕЧЕРНЕЕ МЕРОПРИЯТИЕ</w:t>
            </w:r>
          </w:p>
          <w:p w14:paraId="2B4306C2" w14:textId="77777777" w:rsidR="00DD468C" w:rsidRPr="00E42BF5" w:rsidRDefault="00DD468C" w:rsidP="00DF218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19:30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22:00</w:t>
            </w:r>
          </w:p>
        </w:tc>
        <w:tc>
          <w:tcPr>
            <w:tcW w:w="7806" w:type="dxa"/>
            <w:tcBorders>
              <w:bottom w:val="single" w:sz="4" w:space="0" w:color="auto"/>
            </w:tcBorders>
          </w:tcPr>
          <w:p w14:paraId="2B4306C3" w14:textId="34DBD715" w:rsidR="00DD468C" w:rsidRDefault="00DD468C" w:rsidP="00114626">
            <w:pPr>
              <w:spacing w:before="120" w:after="120"/>
              <w:rPr>
                <w:rFonts w:asciiTheme="majorBidi" w:hAnsiTheme="majorBidi"/>
                <w:sz w:val="22"/>
                <w:szCs w:val="22"/>
              </w:rPr>
            </w:pP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>Прием участников сегмента высокого уровня, организованный правительством Китая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для участников СВУ (доступ по </w:t>
            </w:r>
            <w:r w:rsidR="004E245C">
              <w:rPr>
                <w:rFonts w:asciiTheme="majorBidi" w:hAnsiTheme="majorBidi"/>
                <w:i/>
                <w:iCs/>
                <w:sz w:val="22"/>
                <w:szCs w:val="22"/>
              </w:rPr>
              <w:t>беджу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)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  <w:p w14:paraId="2B4306C4" w14:textId="77777777" w:rsidR="0020796D" w:rsidRPr="00E42BF5" w:rsidRDefault="0020796D" w:rsidP="00114626">
            <w:pPr>
              <w:spacing w:before="120" w:after="12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D468C" w:rsidRPr="00E42BF5" w14:paraId="2B4306C7" w14:textId="77777777" w:rsidTr="00327EC3">
        <w:trPr>
          <w:jc w:val="center"/>
        </w:trPr>
        <w:tc>
          <w:tcPr>
            <w:tcW w:w="10293" w:type="dxa"/>
            <w:gridSpan w:val="2"/>
            <w:shd w:val="clear" w:color="auto" w:fill="DAE3F3" w:themeFill="accent1" w:themeFillTint="32"/>
          </w:tcPr>
          <w:p w14:paraId="2B4306C6" w14:textId="77777777" w:rsidR="00DD468C" w:rsidRPr="00E42BF5" w:rsidRDefault="00DD468C" w:rsidP="00DF2182">
            <w:pPr>
              <w:snapToGrid w:val="0"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br w:type="page"/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 xml:space="preserve">Пятница, 16 </w:t>
            </w:r>
            <w:r w:rsidR="0024740D">
              <w:rPr>
                <w:rFonts w:asciiTheme="majorBidi" w:hAnsiTheme="majorBidi"/>
                <w:b/>
                <w:bCs/>
                <w:sz w:val="22"/>
                <w:szCs w:val="22"/>
              </w:rPr>
              <w:t>д</w:t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екабр</w:t>
            </w:r>
            <w:r w:rsidR="0024740D">
              <w:rPr>
                <w:rFonts w:asciiTheme="majorBidi" w:hAnsiTheme="majorBidi"/>
                <w:b/>
                <w:bCs/>
                <w:sz w:val="22"/>
                <w:szCs w:val="22"/>
              </w:rPr>
              <w:t>я</w:t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 xml:space="preserve"> 2022 года</w:t>
            </w:r>
          </w:p>
        </w:tc>
      </w:tr>
      <w:tr w:rsidR="00DD468C" w:rsidRPr="00E42BF5" w14:paraId="2B4306CB" w14:textId="77777777" w:rsidTr="00327EC3">
        <w:trPr>
          <w:jc w:val="center"/>
        </w:trPr>
        <w:tc>
          <w:tcPr>
            <w:tcW w:w="2487" w:type="dxa"/>
          </w:tcPr>
          <w:p w14:paraId="2B4306C8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ЗАВТРАК</w:t>
            </w:r>
          </w:p>
          <w:p w14:paraId="2B4306C9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8:00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9:45</w:t>
            </w:r>
          </w:p>
        </w:tc>
        <w:tc>
          <w:tcPr>
            <w:tcW w:w="7806" w:type="dxa"/>
          </w:tcPr>
          <w:p w14:paraId="2B4306CA" w14:textId="397A8039" w:rsidR="00DD468C" w:rsidRPr="00E42BF5" w:rsidRDefault="00DD468C" w:rsidP="00114626">
            <w:pPr>
              <w:spacing w:before="120" w:after="120"/>
              <w:rPr>
                <w:rFonts w:asciiTheme="majorBidi" w:hAnsiTheme="majorBidi" w:cstheme="majorBidi"/>
                <w:sz w:val="22"/>
                <w:szCs w:val="22"/>
              </w:rPr>
            </w:pP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 xml:space="preserve">Завтрак на уровне министров, </w:t>
            </w:r>
            <w:r w:rsidR="00D92567">
              <w:rPr>
                <w:rFonts w:asciiTheme="majorBidi" w:hAnsiTheme="majorBidi"/>
                <w:sz w:val="22"/>
                <w:szCs w:val="22"/>
                <w:u w:val="single"/>
              </w:rPr>
              <w:t xml:space="preserve">посвященный 10-летию </w:t>
            </w:r>
            <w:proofErr w:type="spellStart"/>
            <w:r w:rsidR="00D92567">
              <w:rPr>
                <w:rFonts w:asciiTheme="majorBidi" w:hAnsiTheme="majorBidi"/>
                <w:sz w:val="22"/>
                <w:szCs w:val="22"/>
                <w:u w:val="single"/>
              </w:rPr>
              <w:t>Нагойского</w:t>
            </w:r>
            <w:proofErr w:type="spellEnd"/>
            <w:r w:rsidR="00D92567">
              <w:rPr>
                <w:rFonts w:asciiTheme="majorBidi" w:hAnsiTheme="majorBidi"/>
                <w:sz w:val="22"/>
                <w:szCs w:val="22"/>
                <w:u w:val="single"/>
              </w:rPr>
              <w:t xml:space="preserve"> протокола, </w:t>
            </w: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>организованный правительством Японии, правительством Китая и секретариатом Конвенции о биологическом разнообразии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D4" w14:textId="77777777" w:rsidTr="00327EC3">
        <w:trPr>
          <w:jc w:val="center"/>
        </w:trPr>
        <w:tc>
          <w:tcPr>
            <w:tcW w:w="2487" w:type="dxa"/>
          </w:tcPr>
          <w:p w14:paraId="2B4306CC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УТРЕННЕЕ ЗАСЕДАНИЕ</w:t>
            </w:r>
          </w:p>
          <w:p w14:paraId="2B4306CD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10:00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13:00</w:t>
            </w:r>
          </w:p>
        </w:tc>
        <w:tc>
          <w:tcPr>
            <w:tcW w:w="7806" w:type="dxa"/>
          </w:tcPr>
          <w:p w14:paraId="2B4306CE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465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Основные заявления (12 минут):</w:t>
            </w:r>
          </w:p>
          <w:p w14:paraId="2B4306CF" w14:textId="77777777" w:rsidR="00DD468C" w:rsidRPr="00E42BF5" w:rsidRDefault="00DD468C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Г-жа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Одрэ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Азуле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, Генеральный директор ЮНЕСКО (3 мин.)</w:t>
            </w:r>
          </w:p>
          <w:p w14:paraId="2B4306D0" w14:textId="77777777" w:rsidR="00DD468C" w:rsidRPr="00E42BF5" w:rsidRDefault="00DD468C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Г-жа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Мриналини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Рай, директор Совета женщин КБР (3 мин.)</w:t>
            </w:r>
          </w:p>
          <w:p w14:paraId="2B4306D1" w14:textId="77777777" w:rsidR="00987EA5" w:rsidRPr="00E42BF5" w:rsidRDefault="00DD468C" w:rsidP="00282D48">
            <w:pPr>
              <w:pStyle w:val="ListParagraph"/>
              <w:numPr>
                <w:ilvl w:val="0"/>
                <w:numId w:val="28"/>
              </w:numPr>
              <w:ind w:left="1077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Г-н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Янник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Глемарек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, Исполнительный директор Зеленого климатического фонда (3 мин.) </w:t>
            </w:r>
          </w:p>
          <w:p w14:paraId="2B4306D2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465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министров (140 минут)</w:t>
            </w:r>
          </w:p>
          <w:p w14:paraId="2B4306D3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465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Заявления представителей Организации Объединенных Наций, межправительственных и неправительственных организаций (30 минут) </w:t>
            </w:r>
          </w:p>
        </w:tc>
      </w:tr>
      <w:tr w:rsidR="00DD468C" w:rsidRPr="00E42BF5" w14:paraId="2B4306D8" w14:textId="77777777" w:rsidTr="00327EC3">
        <w:trPr>
          <w:jc w:val="center"/>
        </w:trPr>
        <w:tc>
          <w:tcPr>
            <w:tcW w:w="2487" w:type="dxa"/>
          </w:tcPr>
          <w:p w14:paraId="2B4306D5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ОБЕД</w:t>
            </w:r>
          </w:p>
          <w:p w14:paraId="2B4306D6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13:15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14:45</w:t>
            </w:r>
          </w:p>
        </w:tc>
        <w:tc>
          <w:tcPr>
            <w:tcW w:w="7806" w:type="dxa"/>
          </w:tcPr>
          <w:p w14:paraId="2B4306D7" w14:textId="71516A82" w:rsidR="00DD468C" w:rsidRPr="00E42BF5" w:rsidRDefault="00DD468C" w:rsidP="00D92567">
            <w:pPr>
              <w:spacing w:before="80" w:after="8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>Обед на уровне министров,</w:t>
            </w:r>
            <w:r w:rsidR="00D92567">
              <w:rPr>
                <w:rFonts w:asciiTheme="majorBidi" w:hAnsiTheme="majorBidi"/>
                <w:sz w:val="22"/>
                <w:szCs w:val="22"/>
                <w:u w:val="single"/>
              </w:rPr>
              <w:t xml:space="preserve"> посвященный повышению </w:t>
            </w:r>
            <w:r w:rsidR="00D92567" w:rsidRPr="00D92567">
              <w:rPr>
                <w:rFonts w:asciiTheme="majorBidi" w:hAnsiTheme="majorBidi"/>
                <w:sz w:val="22"/>
                <w:szCs w:val="22"/>
                <w:u w:val="single"/>
              </w:rPr>
              <w:t>амбициозности</w:t>
            </w:r>
            <w:r w:rsidR="00D92567" w:rsidRPr="00D92567">
              <w:rPr>
                <w:rFonts w:asciiTheme="majorBidi" w:hAnsiTheme="majorBidi"/>
                <w:iCs/>
                <w:sz w:val="22"/>
                <w:szCs w:val="22"/>
              </w:rPr>
              <w:t xml:space="preserve"> </w:t>
            </w:r>
            <w:r w:rsidR="00D92567" w:rsidRPr="00D92567">
              <w:rPr>
                <w:rFonts w:asciiTheme="majorBidi" w:hAnsiTheme="majorBidi"/>
                <w:iCs/>
                <w:sz w:val="22"/>
                <w:szCs w:val="22"/>
                <w:u w:val="single"/>
              </w:rPr>
              <w:t>глобальной рамочной программы в области биоразнообразия на период после 2020 года</w:t>
            </w:r>
            <w:r w:rsidR="00D92567">
              <w:rPr>
                <w:rFonts w:asciiTheme="majorBidi" w:hAnsiTheme="majorBidi"/>
                <w:sz w:val="22"/>
                <w:szCs w:val="22"/>
                <w:u w:val="single"/>
              </w:rPr>
              <w:t>,</w:t>
            </w:r>
            <w:r w:rsidRPr="00D92567">
              <w:rPr>
                <w:rFonts w:asciiTheme="majorBidi" w:hAnsiTheme="majorBidi"/>
                <w:sz w:val="22"/>
                <w:szCs w:val="22"/>
                <w:u w:val="single"/>
              </w:rPr>
              <w:t xml:space="preserve"> организованный Глобальным экологическим фондом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E1" w14:textId="77777777" w:rsidTr="00327EC3">
        <w:trPr>
          <w:jc w:val="center"/>
        </w:trPr>
        <w:tc>
          <w:tcPr>
            <w:tcW w:w="2487" w:type="dxa"/>
          </w:tcPr>
          <w:p w14:paraId="2B4306D9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ЗАСЕДАНИЕ ВО ВТОРОЙ ПОЛОВИНЕ ДНЯ</w:t>
            </w:r>
          </w:p>
          <w:p w14:paraId="2B4306DA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15:00 – 18:00</w:t>
            </w:r>
          </w:p>
        </w:tc>
        <w:tc>
          <w:tcPr>
            <w:tcW w:w="7806" w:type="dxa"/>
          </w:tcPr>
          <w:p w14:paraId="2B4306DB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Основные заявления (10 минут):</w:t>
            </w:r>
          </w:p>
          <w:p w14:paraId="2B4306DC" w14:textId="77777777" w:rsidR="00DD468C" w:rsidRPr="00E42BF5" w:rsidRDefault="0020796D" w:rsidP="00282D48">
            <w:pPr>
              <w:pStyle w:val="ListParagraph"/>
              <w:numPr>
                <w:ilvl w:val="0"/>
                <w:numId w:val="28"/>
              </w:numPr>
              <w:ind w:left="998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i/>
                <w:iCs/>
                <w:sz w:val="22"/>
                <w:szCs w:val="22"/>
              </w:rPr>
              <w:t>Г</w:t>
            </w:r>
            <w:r w:rsidR="00DD468C"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-н Питер Томпсон, Специальный посланник Генерального секретаря </w:t>
            </w:r>
            <w:r w:rsidR="008C0C69">
              <w:rPr>
                <w:rFonts w:asciiTheme="majorBidi" w:hAnsiTheme="majorBidi"/>
                <w:i/>
                <w:iCs/>
                <w:sz w:val="22"/>
                <w:szCs w:val="22"/>
              </w:rPr>
              <w:t>ООН</w:t>
            </w:r>
            <w:r w:rsidR="00DD468C"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по океанам (3 мин.)</w:t>
            </w:r>
          </w:p>
          <w:p w14:paraId="2B4306DD" w14:textId="77777777" w:rsidR="00DD468C" w:rsidRPr="00E42BF5" w:rsidRDefault="00DD468C" w:rsidP="00282D48">
            <w:pPr>
              <w:pStyle w:val="ListParagraph"/>
              <w:numPr>
                <w:ilvl w:val="0"/>
                <w:numId w:val="28"/>
              </w:numPr>
              <w:ind w:left="998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Г-н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Колан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Бхаратх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 Редди, временный директор Альянса КБР (3 мин.)</w:t>
            </w:r>
          </w:p>
          <w:p w14:paraId="2B4306DE" w14:textId="77777777" w:rsidR="00DD468C" w:rsidRPr="00E42BF5" w:rsidRDefault="000C4721" w:rsidP="00282D48">
            <w:pPr>
              <w:pStyle w:val="ListParagraph"/>
              <w:numPr>
                <w:ilvl w:val="0"/>
                <w:numId w:val="28"/>
              </w:numPr>
              <w:ind w:left="998" w:hanging="357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 xml:space="preserve">Г-н Марко </w:t>
            </w:r>
            <w:proofErr w:type="spellStart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Ламбертини</w:t>
            </w:r>
            <w:proofErr w:type="spellEnd"/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, генеральный директор Всемирного фонда дикой природы (3 мин.)</w:t>
            </w:r>
          </w:p>
          <w:p w14:paraId="2B4306DF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министров (140 минут)</w:t>
            </w:r>
          </w:p>
          <w:p w14:paraId="2B4306E0" w14:textId="77777777" w:rsidR="00DD468C" w:rsidRPr="00E42BF5" w:rsidRDefault="00DD468C" w:rsidP="00282D48">
            <w:pPr>
              <w:pStyle w:val="ListParagraph"/>
              <w:numPr>
                <w:ilvl w:val="0"/>
                <w:numId w:val="25"/>
              </w:numPr>
              <w:ind w:left="714" w:hanging="357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представителей Организации Объединенных Наций, межправительственных и неправительственных организаций (30 минут)</w:t>
            </w:r>
          </w:p>
        </w:tc>
      </w:tr>
      <w:tr w:rsidR="00327EC3" w:rsidRPr="00E42BF5" w14:paraId="72C49B71" w14:textId="77777777" w:rsidTr="00327EC3">
        <w:trPr>
          <w:trHeight w:val="611"/>
          <w:jc w:val="center"/>
        </w:trPr>
        <w:tc>
          <w:tcPr>
            <w:tcW w:w="2487" w:type="dxa"/>
          </w:tcPr>
          <w:p w14:paraId="1011B135" w14:textId="57988A1B" w:rsidR="00327EC3" w:rsidRDefault="00282D48" w:rsidP="003B3DCE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ДОПОЛНИТЕЛЬНОЕ ПЛЕНАРНОЕ ЗАСЕДАНИЕ</w:t>
            </w:r>
          </w:p>
          <w:p w14:paraId="4DE49E92" w14:textId="2AD6D1DA" w:rsidR="00327EC3" w:rsidRPr="00E42BF5" w:rsidRDefault="00D54B6E" w:rsidP="00D54B6E">
            <w:pPr>
              <w:spacing w:before="40" w:after="40"/>
              <w:rPr>
                <w:rFonts w:asciiTheme="majorBidi" w:hAnsi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19</w:t>
            </w:r>
            <w:r w:rsidR="00327EC3">
              <w:rPr>
                <w:rFonts w:asciiTheme="majorBidi" w:hAnsiTheme="majorBidi" w:cstheme="majorBidi"/>
                <w:b/>
                <w:sz w:val="22"/>
                <w:szCs w:val="22"/>
              </w:rPr>
              <w:t>:30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– 22</w:t>
            </w:r>
            <w:r w:rsidR="00327EC3">
              <w:rPr>
                <w:rFonts w:asciiTheme="majorBidi" w:hAnsiTheme="majorBidi" w:cstheme="majorBidi"/>
                <w:b/>
                <w:sz w:val="22"/>
                <w:szCs w:val="22"/>
              </w:rPr>
              <w:t>:00</w:t>
            </w:r>
          </w:p>
        </w:tc>
        <w:tc>
          <w:tcPr>
            <w:tcW w:w="7806" w:type="dxa"/>
            <w:tcBorders>
              <w:bottom w:val="single" w:sz="4" w:space="0" w:color="auto"/>
            </w:tcBorders>
          </w:tcPr>
          <w:p w14:paraId="3D5252F6" w14:textId="41825D30" w:rsidR="00327EC3" w:rsidRPr="00327EC3" w:rsidRDefault="00327EC3" w:rsidP="003B3DCE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Заявления</w:t>
            </w:r>
            <w:r w:rsidRPr="00327EC3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глав делегаций</w:t>
            </w:r>
          </w:p>
          <w:p w14:paraId="1A457DD6" w14:textId="4CACF88C" w:rsidR="00327EC3" w:rsidRPr="00595D37" w:rsidRDefault="00595D37" w:rsidP="003B3DCE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Заявления представителей Организации Объединенных Наций, межправительственных и неправительственных организаций</w:t>
            </w:r>
          </w:p>
          <w:p w14:paraId="56A428F8" w14:textId="068C3BB9" w:rsidR="00327EC3" w:rsidRPr="00E42BF5" w:rsidRDefault="00595D37" w:rsidP="00595D3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Предварительно сделанные видеозаписи заявлений</w:t>
            </w:r>
          </w:p>
        </w:tc>
      </w:tr>
      <w:tr w:rsidR="00DD468C" w:rsidRPr="00E42BF5" w14:paraId="2B4306E5" w14:textId="77777777" w:rsidTr="00327EC3">
        <w:trPr>
          <w:trHeight w:val="611"/>
          <w:jc w:val="center"/>
        </w:trPr>
        <w:tc>
          <w:tcPr>
            <w:tcW w:w="2487" w:type="dxa"/>
          </w:tcPr>
          <w:p w14:paraId="2B4306E2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ВЕЧЕРНЕЕ МЕРОПРИЯТИЕ</w:t>
            </w:r>
          </w:p>
          <w:p w14:paraId="2B4306E3" w14:textId="47749C07" w:rsidR="00DD468C" w:rsidRPr="00E42BF5" w:rsidRDefault="00DD468C" w:rsidP="00595D37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</w:t>
            </w:r>
            <w:r w:rsidR="00595D37">
              <w:rPr>
                <w:rFonts w:asciiTheme="majorBidi" w:hAnsiTheme="majorBidi"/>
                <w:b/>
                <w:sz w:val="22"/>
                <w:szCs w:val="22"/>
              </w:rPr>
              <w:t>8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:30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2</w:t>
            </w:r>
            <w:r w:rsidR="00595D37">
              <w:rPr>
                <w:rFonts w:asciiTheme="majorBidi" w:hAnsiTheme="majorBidi"/>
                <w:b/>
                <w:sz w:val="22"/>
                <w:szCs w:val="22"/>
              </w:rPr>
              <w:t>1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:00</w:t>
            </w:r>
          </w:p>
        </w:tc>
        <w:tc>
          <w:tcPr>
            <w:tcW w:w="7806" w:type="dxa"/>
            <w:tcBorders>
              <w:bottom w:val="single" w:sz="4" w:space="0" w:color="auto"/>
            </w:tcBorders>
          </w:tcPr>
          <w:p w14:paraId="2B4306E4" w14:textId="77777777" w:rsidR="00DD468C" w:rsidRPr="00E42BF5" w:rsidRDefault="00DD468C" w:rsidP="00C70D3D">
            <w:pPr>
              <w:snapToGrid w:val="0"/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595D37">
              <w:rPr>
                <w:rFonts w:asciiTheme="majorBidi" w:hAnsiTheme="majorBidi"/>
                <w:sz w:val="22"/>
                <w:szCs w:val="22"/>
                <w:u w:val="single"/>
              </w:rPr>
              <w:t>Прием на уровне министров, организованный правительством Канады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E7" w14:textId="77777777" w:rsidTr="00327EC3">
        <w:trPr>
          <w:jc w:val="center"/>
        </w:trPr>
        <w:tc>
          <w:tcPr>
            <w:tcW w:w="10293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B4306E6" w14:textId="77777777" w:rsidR="00DD468C" w:rsidRPr="00E42BF5" w:rsidRDefault="00DD468C" w:rsidP="00936D22">
            <w:pPr>
              <w:snapToGrid w:val="0"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Суббота, 17 декабря 2022 года</w:t>
            </w:r>
          </w:p>
        </w:tc>
      </w:tr>
      <w:tr w:rsidR="00DD468C" w:rsidRPr="00E42BF5" w14:paraId="2B4306EB" w14:textId="77777777" w:rsidTr="00282D48">
        <w:trPr>
          <w:trHeight w:val="369"/>
          <w:jc w:val="center"/>
        </w:trPr>
        <w:tc>
          <w:tcPr>
            <w:tcW w:w="2487" w:type="dxa"/>
          </w:tcPr>
          <w:p w14:paraId="2B4306E8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ЗАВТРАК</w:t>
            </w:r>
          </w:p>
          <w:p w14:paraId="2B4306E9" w14:textId="154B882C" w:rsidR="00DD468C" w:rsidRPr="00E42BF5" w:rsidRDefault="00DD468C" w:rsidP="00595D37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8:</w:t>
            </w:r>
            <w:r w:rsidR="00595D37">
              <w:rPr>
                <w:rFonts w:asciiTheme="majorBidi" w:hAnsiTheme="majorBidi"/>
                <w:b/>
                <w:sz w:val="22"/>
                <w:szCs w:val="22"/>
              </w:rPr>
              <w:t>15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9:45</w:t>
            </w:r>
          </w:p>
        </w:tc>
        <w:tc>
          <w:tcPr>
            <w:tcW w:w="7806" w:type="dxa"/>
          </w:tcPr>
          <w:p w14:paraId="2B4306EA" w14:textId="3C06AA90" w:rsidR="00DD468C" w:rsidRPr="00E42BF5" w:rsidRDefault="00DD468C" w:rsidP="00595D37">
            <w:pPr>
              <w:snapToGrid w:val="0"/>
              <w:spacing w:before="120" w:after="12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95D37">
              <w:rPr>
                <w:rFonts w:asciiTheme="majorBidi" w:hAnsiTheme="majorBidi"/>
                <w:sz w:val="22"/>
                <w:szCs w:val="22"/>
                <w:u w:val="single"/>
              </w:rPr>
              <w:t xml:space="preserve">Завтрак на уровне министров, </w:t>
            </w:r>
            <w:r w:rsidR="00595D37">
              <w:rPr>
                <w:rFonts w:asciiTheme="majorBidi" w:hAnsiTheme="majorBidi"/>
                <w:sz w:val="22"/>
                <w:szCs w:val="22"/>
                <w:u w:val="single"/>
              </w:rPr>
              <w:t xml:space="preserve">посвященный открытию </w:t>
            </w:r>
            <w:r w:rsidR="00595D37" w:rsidRP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>Глобальн</w:t>
            </w:r>
            <w:r w:rsid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>ой</w:t>
            </w:r>
            <w:r w:rsidR="00595D37" w:rsidRP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 xml:space="preserve"> обсерватори</w:t>
            </w:r>
            <w:r w:rsid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>и</w:t>
            </w:r>
            <w:r w:rsidR="00595D37" w:rsidRP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 xml:space="preserve"> для наблюдения за биоразнообразием почвы</w:t>
            </w:r>
            <w:r w:rsidR="00595D37">
              <w:rPr>
                <w:rFonts w:asciiTheme="majorBidi" w:hAnsiTheme="majorBidi"/>
                <w:bCs/>
                <w:iCs/>
                <w:sz w:val="22"/>
                <w:szCs w:val="22"/>
                <w:u w:val="single"/>
              </w:rPr>
              <w:t>,</w:t>
            </w:r>
            <w:r w:rsidR="00595D37" w:rsidRPr="00595D37">
              <w:rPr>
                <w:rFonts w:asciiTheme="majorBidi" w:hAnsiTheme="majorBidi"/>
                <w:sz w:val="22"/>
                <w:szCs w:val="22"/>
                <w:u w:val="single"/>
              </w:rPr>
              <w:t xml:space="preserve"> </w:t>
            </w:r>
            <w:r w:rsidRPr="00595D37">
              <w:rPr>
                <w:rFonts w:asciiTheme="majorBidi" w:hAnsiTheme="majorBidi"/>
                <w:sz w:val="22"/>
                <w:szCs w:val="22"/>
                <w:u w:val="single"/>
              </w:rPr>
              <w:t xml:space="preserve">организованный Продовольственной и сельскохозяйственной организацией Объединенных </w:t>
            </w:r>
            <w:r w:rsidRPr="00595D37">
              <w:rPr>
                <w:rFonts w:asciiTheme="majorBidi" w:hAnsiTheme="majorBidi"/>
                <w:sz w:val="22"/>
                <w:szCs w:val="22"/>
                <w:u w:val="single"/>
              </w:rPr>
              <w:lastRenderedPageBreak/>
              <w:t>Наций, правительством Китая и секретариатом Конвенции о биологическом разнообразии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Pr="00E42BF5">
              <w:rPr>
                <w:rFonts w:asciiTheme="majorBidi" w:hAnsiTheme="majorBidi"/>
                <w:i/>
                <w:iCs/>
                <w:sz w:val="22"/>
                <w:szCs w:val="22"/>
              </w:rPr>
              <w:t>только по приглашению</w:t>
            </w:r>
            <w:r w:rsidRPr="00E42BF5">
              <w:rPr>
                <w:rFonts w:asciiTheme="majorBidi" w:hAnsiTheme="majorBidi"/>
                <w:sz w:val="22"/>
                <w:szCs w:val="22"/>
              </w:rPr>
              <w:t>)</w:t>
            </w:r>
          </w:p>
        </w:tc>
      </w:tr>
      <w:tr w:rsidR="00DD468C" w:rsidRPr="00E42BF5" w14:paraId="2B4306FC" w14:textId="77777777" w:rsidTr="00327EC3">
        <w:trPr>
          <w:trHeight w:val="1160"/>
          <w:jc w:val="center"/>
        </w:trPr>
        <w:tc>
          <w:tcPr>
            <w:tcW w:w="2487" w:type="dxa"/>
          </w:tcPr>
          <w:p w14:paraId="2B4306EC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lastRenderedPageBreak/>
              <w:t>ЗАКЛЮЧИТЕЛЬНОЕ ПЛЕНАРНОЕ ЗАСЕДАНИЕ</w:t>
            </w:r>
          </w:p>
          <w:p w14:paraId="2B4306ED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10:00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11:00</w:t>
            </w:r>
          </w:p>
        </w:tc>
        <w:tc>
          <w:tcPr>
            <w:tcW w:w="7806" w:type="dxa"/>
          </w:tcPr>
          <w:p w14:paraId="2B4306EE" w14:textId="5ABD5223" w:rsidR="00DD468C" w:rsidRPr="00595D37" w:rsidRDefault="00DD468C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Краткий обзор мероприятия: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Е</w:t>
            </w:r>
            <w:r w:rsidR="00D07CE6">
              <w:rPr>
                <w:rFonts w:asciiTheme="majorBidi" w:hAnsiTheme="majorBidi"/>
                <w:sz w:val="22"/>
                <w:szCs w:val="22"/>
              </w:rPr>
              <w:t xml:space="preserve">го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П</w:t>
            </w:r>
            <w:r w:rsidR="004E245C">
              <w:rPr>
                <w:rFonts w:asciiTheme="majorBidi" w:hAnsiTheme="majorBidi"/>
                <w:sz w:val="22"/>
                <w:szCs w:val="22"/>
              </w:rPr>
              <w:t>ревосходительство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г-н Хуан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Жуньцю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министр экологии и окружающей среды Китая (ключевые </w:t>
            </w:r>
            <w:r w:rsidR="00D07CE6">
              <w:rPr>
                <w:rFonts w:asciiTheme="majorBidi" w:hAnsiTheme="majorBidi"/>
                <w:sz w:val="22"/>
                <w:szCs w:val="22"/>
              </w:rPr>
              <w:t>тезисы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заявлений) (5 минут)</w:t>
            </w:r>
          </w:p>
          <w:p w14:paraId="66CA1C85" w14:textId="77777777" w:rsidR="00595D37" w:rsidRPr="00E42BF5" w:rsidRDefault="00595D37" w:rsidP="00595D37">
            <w:pPr>
              <w:pStyle w:val="ListParagraph"/>
              <w:snapToGrid w:val="0"/>
              <w:spacing w:before="40" w:after="4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B4306EF" w14:textId="77777777" w:rsidR="004A62BF" w:rsidRPr="00E42BF5" w:rsidRDefault="00DD468C" w:rsidP="000F03FE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595D37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Вклад партнеров в быстрое осуществление ГП</w:t>
            </w:r>
            <w:r w:rsidR="007D2255" w:rsidRPr="00595D37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>Б</w:t>
            </w:r>
            <w:r w:rsidRPr="00595D37">
              <w:rPr>
                <w:rFonts w:asciiTheme="majorBidi" w:hAnsiTheme="majorBidi"/>
                <w:b/>
                <w:bCs/>
                <w:sz w:val="22"/>
                <w:szCs w:val="22"/>
                <w:u w:val="single"/>
              </w:rPr>
              <w:t xml:space="preserve"> на период после 2020 года: акцент на результаты основных мероприятий, проведенных параллельно с КС 15 (40 мин.)</w:t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:</w:t>
            </w:r>
          </w:p>
          <w:p w14:paraId="2B4306F0" w14:textId="21D6D083" w:rsidR="00DD468C" w:rsidRPr="00E42BF5" w:rsidRDefault="00EE6328" w:rsidP="00EE6328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="00595D37">
              <w:rPr>
                <w:rFonts w:asciiTheme="majorBidi" w:hAnsiTheme="majorBidi"/>
                <w:sz w:val="22"/>
                <w:szCs w:val="22"/>
              </w:rPr>
              <w:t xml:space="preserve">г-жа Света </w:t>
            </w:r>
            <w:proofErr w:type="spellStart"/>
            <w:r w:rsidR="00595D37">
              <w:rPr>
                <w:rFonts w:asciiTheme="majorBidi" w:hAnsiTheme="majorBidi"/>
                <w:sz w:val="22"/>
                <w:szCs w:val="22"/>
              </w:rPr>
              <w:t>Стотра</w:t>
            </w:r>
            <w:proofErr w:type="spellEnd"/>
            <w:r w:rsidR="00595D37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="00595D37">
              <w:rPr>
                <w:rFonts w:asciiTheme="majorBidi" w:hAnsiTheme="majorBidi"/>
                <w:sz w:val="22"/>
                <w:szCs w:val="22"/>
              </w:rPr>
              <w:t>Башиам</w:t>
            </w:r>
            <w:proofErr w:type="spellEnd"/>
            <w:r w:rsidR="00595D37">
              <w:rPr>
                <w:rFonts w:asciiTheme="majorBidi" w:hAnsiTheme="majorBidi"/>
                <w:sz w:val="22"/>
                <w:szCs w:val="22"/>
              </w:rPr>
              <w:t xml:space="preserve">, координатор Глобального юга, </w:t>
            </w:r>
            <w:r w:rsidR="00FC7177">
              <w:rPr>
                <w:rFonts w:asciiTheme="majorBidi" w:hAnsiTheme="majorBidi"/>
                <w:sz w:val="22"/>
                <w:szCs w:val="22"/>
              </w:rPr>
              <w:t>Глобальная</w:t>
            </w:r>
            <w:r w:rsidR="00FC7177" w:rsidRPr="00FC7177">
              <w:rPr>
                <w:rFonts w:asciiTheme="majorBidi" w:hAnsiTheme="majorBidi"/>
                <w:sz w:val="22"/>
                <w:szCs w:val="22"/>
              </w:rPr>
              <w:t xml:space="preserve"> сет</w:t>
            </w:r>
            <w:r w:rsidR="00FC7177">
              <w:rPr>
                <w:rFonts w:asciiTheme="majorBidi" w:hAnsiTheme="majorBidi"/>
                <w:sz w:val="22"/>
                <w:szCs w:val="22"/>
              </w:rPr>
              <w:t>ь</w:t>
            </w:r>
            <w:r w:rsidR="00FC7177" w:rsidRPr="00FC7177">
              <w:rPr>
                <w:rFonts w:asciiTheme="majorBidi" w:hAnsiTheme="majorBidi"/>
                <w:sz w:val="22"/>
                <w:szCs w:val="22"/>
              </w:rPr>
              <w:t xml:space="preserve"> молодежи в защиту биоразнообразия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(3 мин.)</w:t>
            </w:r>
          </w:p>
          <w:p w14:paraId="2B4306F1" w14:textId="227E41CA" w:rsidR="00DD468C" w:rsidRPr="00E42BF5" w:rsidRDefault="00595D37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г-жа Валери Плант, мэр </w:t>
            </w:r>
            <w:r w:rsidR="00EE6328">
              <w:rPr>
                <w:rFonts w:asciiTheme="majorBidi" w:hAnsiTheme="majorBidi"/>
                <w:sz w:val="22"/>
                <w:szCs w:val="22"/>
              </w:rPr>
              <w:t>г. </w:t>
            </w:r>
            <w:r>
              <w:rPr>
                <w:rFonts w:asciiTheme="majorBidi" w:hAnsiTheme="majorBidi"/>
                <w:sz w:val="22"/>
                <w:szCs w:val="22"/>
              </w:rPr>
              <w:t>Монреал</w:t>
            </w:r>
            <w:r w:rsidR="00EE6328">
              <w:rPr>
                <w:rFonts w:asciiTheme="majorBidi" w:hAnsiTheme="majorBidi"/>
                <w:sz w:val="22"/>
                <w:szCs w:val="22"/>
              </w:rPr>
              <w:t>ь,</w:t>
            </w:r>
            <w:r w:rsidR="00FC7177">
              <w:rPr>
                <w:rFonts w:asciiTheme="majorBidi" w:hAnsiTheme="majorBidi"/>
                <w:sz w:val="22"/>
                <w:szCs w:val="22"/>
              </w:rPr>
              <w:t xml:space="preserve"> Глобальный посол </w:t>
            </w:r>
            <w:r w:rsidR="00FC7177">
              <w:rPr>
                <w:rFonts w:asciiTheme="majorBidi" w:hAnsiTheme="majorBidi"/>
                <w:sz w:val="22"/>
                <w:szCs w:val="22"/>
                <w:lang w:val="en-US"/>
              </w:rPr>
              <w:t>ICLEI</w:t>
            </w:r>
            <w:r w:rsidR="00FC7177">
              <w:rPr>
                <w:rFonts w:asciiTheme="majorBidi" w:hAnsiTheme="majorBidi"/>
                <w:sz w:val="22"/>
                <w:szCs w:val="22"/>
              </w:rPr>
              <w:t xml:space="preserve"> по сохранению местного биоразнообразия</w:t>
            </w:r>
            <w:r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(3 мин.)</w:t>
            </w:r>
          </w:p>
          <w:p w14:paraId="2B4306F2" w14:textId="270DCFB2" w:rsidR="00DD468C" w:rsidRPr="00E42BF5" w:rsidRDefault="00291E7B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г-н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Лю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Цзячэнь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>, мэр г</w:t>
            </w:r>
            <w:r w:rsidR="00EE6328">
              <w:rPr>
                <w:rFonts w:asciiTheme="majorBidi" w:hAnsiTheme="majorBidi"/>
                <w:sz w:val="22"/>
                <w:szCs w:val="22"/>
              </w:rPr>
              <w:t>. 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Куньмин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(3 мин.)</w:t>
            </w:r>
          </w:p>
          <w:p w14:paraId="2B4306F3" w14:textId="24B0267C" w:rsidR="00DD468C" w:rsidRPr="00E42BF5" w:rsidRDefault="00FC7177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д-р Эллен </w:t>
            </w:r>
            <w:proofErr w:type="spellStart"/>
            <w:r>
              <w:rPr>
                <w:rFonts w:asciiTheme="majorBidi" w:hAnsiTheme="majorBidi"/>
                <w:sz w:val="22"/>
                <w:szCs w:val="22"/>
              </w:rPr>
              <w:t>Стофан</w:t>
            </w:r>
            <w:proofErr w:type="spellEnd"/>
            <w:r>
              <w:rPr>
                <w:rFonts w:asciiTheme="majorBidi" w:hAnsiTheme="majorBidi"/>
                <w:sz w:val="22"/>
                <w:szCs w:val="22"/>
              </w:rPr>
              <w:t xml:space="preserve">, заместитель секретаря </w:t>
            </w:r>
            <w:proofErr w:type="spellStart"/>
            <w:r>
              <w:rPr>
                <w:rFonts w:asciiTheme="majorBidi" w:hAnsiTheme="majorBidi"/>
                <w:sz w:val="22"/>
                <w:szCs w:val="22"/>
              </w:rPr>
              <w:t>Смитсоновского</w:t>
            </w:r>
            <w:proofErr w:type="spellEnd"/>
            <w:r>
              <w:rPr>
                <w:rFonts w:asciiTheme="majorBidi" w:hAnsiTheme="majorBidi"/>
                <w:sz w:val="22"/>
                <w:szCs w:val="22"/>
              </w:rPr>
              <w:t xml:space="preserve"> института по научно-исследовательской работе, сопредседатель Консорциума научных партнеров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(3 мин.)</w:t>
            </w:r>
          </w:p>
          <w:p w14:paraId="2B4306F4" w14:textId="0D25A08C" w:rsidR="00DD468C" w:rsidRPr="00E42BF5" w:rsidRDefault="00FC7177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  <w:szCs w:val="22"/>
              </w:rPr>
              <w:t xml:space="preserve">г-н </w:t>
            </w:r>
            <w:proofErr w:type="spellStart"/>
            <w:r>
              <w:rPr>
                <w:rFonts w:asciiTheme="majorBidi" w:hAnsiTheme="majorBidi"/>
                <w:sz w:val="22"/>
                <w:szCs w:val="22"/>
              </w:rPr>
              <w:t>Лакпа</w:t>
            </w:r>
            <w:proofErr w:type="spellEnd"/>
            <w:r>
              <w:rPr>
                <w:rFonts w:asciiTheme="majorBidi" w:hAnsiTheme="majorBidi"/>
                <w:sz w:val="22"/>
                <w:szCs w:val="22"/>
              </w:rPr>
              <w:t xml:space="preserve"> Нури Шерпа, сопредседатель Международного форума коренных народов по биоразнообразию</w:t>
            </w:r>
            <w:r w:rsidR="00DD468C" w:rsidRPr="00E42BF5">
              <w:rPr>
                <w:rFonts w:asciiTheme="majorBidi" w:hAnsiTheme="majorBidi"/>
                <w:sz w:val="22"/>
                <w:szCs w:val="22"/>
              </w:rPr>
              <w:t xml:space="preserve"> (3 мин.)</w:t>
            </w:r>
          </w:p>
          <w:p w14:paraId="2B4306F5" w14:textId="77777777" w:rsidR="00DD468C" w:rsidRPr="00E42BF5" w:rsidRDefault="00101E9D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г-н Сюй Гуан, представитель китайской НПО (3 мин.)</w:t>
            </w:r>
          </w:p>
          <w:p w14:paraId="2B4306F6" w14:textId="77777777" w:rsidR="00DD468C" w:rsidRPr="00E42BF5" w:rsidRDefault="000F4701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г-жа Ева Забей, исполнительный директор коалиции «Бизнес в интересах природы» (3 мин.)</w:t>
            </w:r>
          </w:p>
          <w:p w14:paraId="2B4306F7" w14:textId="090B5A31" w:rsidR="00DD468C" w:rsidRPr="00E42BF5" w:rsidRDefault="000E782F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г-н Ян Эрик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Саугестад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генеральный директор компании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Storebrand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Asset Management, финансирование биоразнообразия (3 мин.)</w:t>
            </w:r>
          </w:p>
          <w:p w14:paraId="2B4306F8" w14:textId="70EB4CE4" w:rsidR="00DD468C" w:rsidRPr="00E42BF5" w:rsidRDefault="00101E9D" w:rsidP="008E28D2">
            <w:pPr>
              <w:pStyle w:val="ListParagraph"/>
              <w:numPr>
                <w:ilvl w:val="0"/>
                <w:numId w:val="34"/>
              </w:numPr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 xml:space="preserve">г-н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Лю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Чуньси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Yili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Group (3 мин.)</w:t>
            </w:r>
          </w:p>
          <w:p w14:paraId="2B4306F9" w14:textId="77B06F0E" w:rsidR="00987EA5" w:rsidRPr="00E42BF5" w:rsidRDefault="00DD468C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Программ</w:t>
            </w:r>
            <w:r w:rsidR="00B94A58">
              <w:rPr>
                <w:rFonts w:asciiTheme="majorBidi" w:hAnsiTheme="majorBidi"/>
                <w:b/>
                <w:bCs/>
                <w:sz w:val="22"/>
                <w:szCs w:val="22"/>
              </w:rPr>
              <w:t>а</w:t>
            </w: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 xml:space="preserve"> действий «От Шарм-эш-Шейха до Куньмина и Монреаля: в интересах природы и людей»</w:t>
            </w:r>
            <w:r w:rsidR="00EE6328">
              <w:rPr>
                <w:rFonts w:asciiTheme="majorBidi" w:hAnsiTheme="majorBidi"/>
                <w:b/>
                <w:bCs/>
                <w:sz w:val="22"/>
                <w:szCs w:val="22"/>
              </w:rPr>
              <w:t>: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="00EE6328">
              <w:rPr>
                <w:rFonts w:asciiTheme="majorBidi" w:hAnsiTheme="majorBidi"/>
                <w:sz w:val="22"/>
                <w:szCs w:val="22"/>
              </w:rPr>
              <w:t>выступление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Председателя г-на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Мануэля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Пульгара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(5 минут)</w:t>
            </w:r>
          </w:p>
          <w:p w14:paraId="2B4306FA" w14:textId="51149EC2" w:rsidR="00F66CB5" w:rsidRPr="00E42BF5" w:rsidRDefault="00987EA5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 xml:space="preserve">Заявление представителей разных поколений о будущих перспективах: 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г-жа Люси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Мюленкей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(</w:t>
            </w:r>
            <w:r w:rsidR="00EE6328">
              <w:rPr>
                <w:rFonts w:asciiTheme="majorBidi" w:hAnsiTheme="majorBidi"/>
                <w:sz w:val="22"/>
                <w:szCs w:val="22"/>
              </w:rPr>
              <w:t>старейшина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, МФКНБ) + </w:t>
            </w:r>
            <w:r w:rsidR="0020796D">
              <w:rPr>
                <w:rFonts w:asciiTheme="majorBidi" w:hAnsiTheme="majorBidi"/>
                <w:sz w:val="22"/>
                <w:szCs w:val="22"/>
              </w:rPr>
              <w:br/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г-н Гектор Алан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Вальдес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Суарес (</w:t>
            </w:r>
            <w:r w:rsidR="00EE6328">
              <w:rPr>
                <w:rFonts w:asciiTheme="majorBidi" w:hAnsiTheme="majorBidi"/>
                <w:sz w:val="22"/>
                <w:szCs w:val="22"/>
              </w:rPr>
              <w:t xml:space="preserve">представитель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молодеж</w:t>
            </w:r>
            <w:r w:rsidR="00EE6328">
              <w:rPr>
                <w:rFonts w:asciiTheme="majorBidi" w:hAnsiTheme="majorBidi"/>
                <w:sz w:val="22"/>
                <w:szCs w:val="22"/>
              </w:rPr>
              <w:t>и</w:t>
            </w:r>
            <w:r w:rsidRPr="00E42BF5">
              <w:rPr>
                <w:rFonts w:asciiTheme="majorBidi" w:hAnsiTheme="majorBidi"/>
                <w:sz w:val="22"/>
                <w:szCs w:val="22"/>
              </w:rPr>
              <w:t>, ГСМЗБ) (5 минут)</w:t>
            </w:r>
          </w:p>
          <w:p w14:paraId="2B4306FB" w14:textId="536A4B25" w:rsidR="00DD468C" w:rsidRPr="00E42BF5" w:rsidRDefault="00DD468C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bCs/>
                <w:sz w:val="22"/>
                <w:szCs w:val="22"/>
              </w:rPr>
              <w:t>Заключительные заявления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="00D07CE6" w:rsidRPr="00E42BF5">
              <w:rPr>
                <w:rFonts w:asciiTheme="majorBidi" w:hAnsiTheme="majorBidi"/>
                <w:sz w:val="22"/>
                <w:szCs w:val="22"/>
              </w:rPr>
              <w:t>Е</w:t>
            </w:r>
            <w:r w:rsidR="00D07CE6">
              <w:rPr>
                <w:rFonts w:asciiTheme="majorBidi" w:hAnsiTheme="majorBidi"/>
                <w:sz w:val="22"/>
                <w:szCs w:val="22"/>
              </w:rPr>
              <w:t xml:space="preserve">го </w:t>
            </w:r>
            <w:r w:rsidR="00D07CE6" w:rsidRPr="00E42BF5">
              <w:rPr>
                <w:rFonts w:asciiTheme="majorBidi" w:hAnsiTheme="majorBidi"/>
                <w:sz w:val="22"/>
                <w:szCs w:val="22"/>
              </w:rPr>
              <w:t>П</w:t>
            </w:r>
            <w:r w:rsidR="00D07CE6">
              <w:rPr>
                <w:rFonts w:asciiTheme="majorBidi" w:hAnsiTheme="majorBidi"/>
                <w:sz w:val="22"/>
                <w:szCs w:val="22"/>
              </w:rPr>
              <w:t>ревосходительств</w:t>
            </w:r>
            <w:r w:rsidR="00D07CE6">
              <w:rPr>
                <w:rFonts w:asciiTheme="majorBidi" w:hAnsiTheme="majorBidi"/>
                <w:sz w:val="22"/>
                <w:szCs w:val="22"/>
              </w:rPr>
              <w:t>а</w:t>
            </w:r>
            <w:r w:rsidR="00D07CE6"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r w:rsidRPr="00E42BF5">
              <w:rPr>
                <w:rFonts w:asciiTheme="majorBidi" w:hAnsiTheme="majorBidi"/>
                <w:sz w:val="22"/>
                <w:szCs w:val="22"/>
              </w:rPr>
              <w:t>г-на Хуан</w:t>
            </w:r>
            <w:r w:rsidR="00B94A58">
              <w:rPr>
                <w:rFonts w:asciiTheme="majorBidi" w:hAnsiTheme="majorBidi"/>
                <w:sz w:val="22"/>
                <w:szCs w:val="22"/>
              </w:rPr>
              <w:t>а</w:t>
            </w:r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Жуньцю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, министра экологии и окружающей среды Китая, и г-жи Элизабет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Марумы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 xml:space="preserve"> </w:t>
            </w:r>
            <w:proofErr w:type="spellStart"/>
            <w:r w:rsidRPr="00E42BF5">
              <w:rPr>
                <w:rFonts w:asciiTheme="majorBidi" w:hAnsiTheme="majorBidi"/>
                <w:sz w:val="22"/>
                <w:szCs w:val="22"/>
              </w:rPr>
              <w:t>Мремы</w:t>
            </w:r>
            <w:proofErr w:type="spellEnd"/>
            <w:r w:rsidRPr="00E42BF5">
              <w:rPr>
                <w:rFonts w:asciiTheme="majorBidi" w:hAnsiTheme="majorBidi"/>
                <w:sz w:val="22"/>
                <w:szCs w:val="22"/>
              </w:rPr>
              <w:t>, Исполнительного секретаря Конвенции о биологическом разнообразии (5 минут)</w:t>
            </w:r>
          </w:p>
        </w:tc>
      </w:tr>
      <w:tr w:rsidR="00DD468C" w:rsidRPr="00E42BF5" w14:paraId="2B430700" w14:textId="77777777" w:rsidTr="00327EC3">
        <w:trPr>
          <w:trHeight w:val="1016"/>
          <w:jc w:val="center"/>
        </w:trPr>
        <w:tc>
          <w:tcPr>
            <w:tcW w:w="2487" w:type="dxa"/>
          </w:tcPr>
          <w:p w14:paraId="2B4306FD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ПЛЕНАРНОЕ ЗАСЕДАНИЕ ПО ПОДВЕДЕНИЮ ИТОГОВ</w:t>
            </w:r>
          </w:p>
          <w:p w14:paraId="2B4306FE" w14:textId="77777777" w:rsidR="00DD468C" w:rsidRPr="00E42BF5" w:rsidRDefault="00DD468C" w:rsidP="00DF2182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11:00</w:t>
            </w:r>
            <w:r w:rsidR="00A35795" w:rsidRPr="00E42BF5">
              <w:rPr>
                <w:rFonts w:asciiTheme="majorBidi" w:hAnsiTheme="majorBidi"/>
                <w:b/>
                <w:sz w:val="22"/>
                <w:szCs w:val="22"/>
              </w:rPr>
              <w:t xml:space="preserve"> – </w:t>
            </w:r>
            <w:r w:rsidRPr="00E42BF5">
              <w:rPr>
                <w:rFonts w:asciiTheme="majorBidi" w:hAnsiTheme="majorBidi"/>
                <w:b/>
                <w:sz w:val="22"/>
                <w:szCs w:val="22"/>
              </w:rPr>
              <w:t>13:00</w:t>
            </w:r>
          </w:p>
        </w:tc>
        <w:tc>
          <w:tcPr>
            <w:tcW w:w="7806" w:type="dxa"/>
          </w:tcPr>
          <w:p w14:paraId="2B4306FF" w14:textId="77777777" w:rsidR="00DD468C" w:rsidRPr="00E42BF5" w:rsidRDefault="00DD468C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E42BF5">
              <w:rPr>
                <w:rFonts w:asciiTheme="majorBidi" w:hAnsiTheme="majorBidi"/>
                <w:sz w:val="22"/>
                <w:szCs w:val="22"/>
              </w:rPr>
              <w:t>Пленарное заседание по подведению итогов с участием министров</w:t>
            </w:r>
          </w:p>
        </w:tc>
      </w:tr>
    </w:tbl>
    <w:p w14:paraId="67F5B8AA" w14:textId="77777777" w:rsidR="00C66AFB" w:rsidRDefault="00C66AFB" w:rsidP="00993F9F">
      <w:pPr>
        <w:jc w:val="center"/>
        <w:rPr>
          <w:rFonts w:asciiTheme="majorBidi" w:hAnsiTheme="majorBidi"/>
          <w:b/>
          <w:bCs/>
        </w:rPr>
      </w:pPr>
    </w:p>
    <w:sectPr w:rsidR="00C66AFB" w:rsidSect="00560A07">
      <w:headerReference w:type="default" r:id="rId11"/>
      <w:headerReference w:type="first" r:id="rId12"/>
      <w:pgSz w:w="12240" w:h="15840" w:code="1"/>
      <w:pgMar w:top="1758" w:right="1418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B3214" w14:textId="77777777" w:rsidR="005624A4" w:rsidRDefault="005624A4">
      <w:r>
        <w:separator/>
      </w:r>
    </w:p>
  </w:endnote>
  <w:endnote w:type="continuationSeparator" w:id="0">
    <w:p w14:paraId="5E8AE3C1" w14:textId="77777777" w:rsidR="005624A4" w:rsidRDefault="0056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D4D0E" w14:textId="77777777" w:rsidR="005624A4" w:rsidRDefault="005624A4">
      <w:bookmarkStart w:id="0" w:name="_Hlk112066086"/>
      <w:bookmarkEnd w:id="0"/>
      <w:r>
        <w:separator/>
      </w:r>
    </w:p>
  </w:footnote>
  <w:footnote w:type="continuationSeparator" w:id="0">
    <w:p w14:paraId="70A90E2D" w14:textId="77777777" w:rsidR="005624A4" w:rsidRDefault="0056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0706" w14:textId="77777777" w:rsidR="00A8159B" w:rsidRDefault="00E42BF5" w:rsidP="00E42BF5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</w:pPr>
    <w:r w:rsidRPr="003131E9">
      <w:rPr>
        <w:rFonts w:ascii="Arial" w:hAnsi="Arial" w:cs="Arial"/>
        <w:noProof/>
        <w:sz w:val="32"/>
        <w:szCs w:val="32"/>
        <w:lang w:eastAsia="ru-RU"/>
      </w:rPr>
      <w:drawing>
        <wp:inline distT="0" distB="0" distL="0" distR="0" wp14:anchorId="2B430709" wp14:editId="2B43070A">
          <wp:extent cx="1516156" cy="628650"/>
          <wp:effectExtent l="0" t="0" r="0" b="0"/>
          <wp:docPr id="2" name="Picture 1" descr="CBD_logo_ru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BD_logo_ru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082" cy="629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0737"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2B43070B" wp14:editId="2B43070C">
          <wp:simplePos x="0" y="0"/>
          <wp:positionH relativeFrom="column">
            <wp:posOffset>5517515</wp:posOffset>
          </wp:positionH>
          <wp:positionV relativeFrom="topMargin">
            <wp:posOffset>206375</wp:posOffset>
          </wp:positionV>
          <wp:extent cx="598170" cy="92075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80737"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2B43070D" wp14:editId="2B43070E">
          <wp:simplePos x="0" y="0"/>
          <wp:positionH relativeFrom="margin">
            <wp:posOffset>123825</wp:posOffset>
          </wp:positionH>
          <wp:positionV relativeFrom="page">
            <wp:posOffset>370840</wp:posOffset>
          </wp:positionV>
          <wp:extent cx="1501140" cy="565150"/>
          <wp:effectExtent l="0" t="0" r="3810" b="6350"/>
          <wp:wrapNone/>
          <wp:docPr id="6" name="Picture 6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80737">
      <w:tab/>
    </w:r>
  </w:p>
  <w:p w14:paraId="2B430707" w14:textId="77777777" w:rsidR="00560A07" w:rsidRDefault="00560A07" w:rsidP="00560A07">
    <w:pPr>
      <w:pStyle w:val="Header"/>
      <w:tabs>
        <w:tab w:val="clear" w:pos="4320"/>
        <w:tab w:val="clear" w:pos="8640"/>
        <w:tab w:val="left" w:pos="2565"/>
      </w:tabs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0708" w14:textId="77777777" w:rsidR="0022170D" w:rsidRDefault="00E42BF5" w:rsidP="00560A07">
    <w:pPr>
      <w:pStyle w:val="Header"/>
      <w:tabs>
        <w:tab w:val="clear" w:pos="4320"/>
        <w:tab w:val="clear" w:pos="8640"/>
        <w:tab w:val="left" w:pos="5850"/>
      </w:tabs>
      <w:spacing w:after="240"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rFonts w:ascii="Arial" w:hAnsi="Arial"/>
        <w:noProof/>
        <w:sz w:val="32"/>
        <w:szCs w:val="32"/>
        <w:lang w:eastAsia="ru-RU"/>
      </w:rPr>
      <w:drawing>
        <wp:anchor distT="0" distB="0" distL="114300" distR="114300" simplePos="0" relativeHeight="251660288" behindDoc="0" locked="0" layoutInCell="1" allowOverlap="1" wp14:anchorId="2B43070F" wp14:editId="2B430710">
          <wp:simplePos x="0" y="0"/>
          <wp:positionH relativeFrom="column">
            <wp:posOffset>5517515</wp:posOffset>
          </wp:positionH>
          <wp:positionV relativeFrom="topMargin">
            <wp:posOffset>255242</wp:posOffset>
          </wp:positionV>
          <wp:extent cx="598170" cy="920750"/>
          <wp:effectExtent l="0" t="0" r="0" b="0"/>
          <wp:wrapSquare wrapText="bothSides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31E9">
      <w:rPr>
        <w:rFonts w:ascii="Arial" w:hAnsi="Arial" w:cs="Arial"/>
        <w:noProof/>
        <w:sz w:val="32"/>
        <w:szCs w:val="32"/>
        <w:lang w:eastAsia="ru-RU"/>
      </w:rPr>
      <w:drawing>
        <wp:inline distT="0" distB="0" distL="0" distR="0" wp14:anchorId="2B430711" wp14:editId="2B430712">
          <wp:extent cx="1516156" cy="628650"/>
          <wp:effectExtent l="0" t="0" r="0" b="0"/>
          <wp:docPr id="1" name="Picture 1" descr="CBD_logo_ru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BD_logo_ru-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082" cy="629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1306B">
      <w:rPr>
        <w:rFonts w:ascii="Arial" w:hAnsi="Arial"/>
        <w:noProof/>
        <w:sz w:val="32"/>
        <w:szCs w:val="32"/>
        <w:lang w:eastAsia="ru-RU"/>
      </w:rPr>
      <w:drawing>
        <wp:anchor distT="0" distB="0" distL="114300" distR="114300" simplePos="0" relativeHeight="251657216" behindDoc="1" locked="0" layoutInCell="1" allowOverlap="1" wp14:anchorId="2B430713" wp14:editId="2B430714">
          <wp:simplePos x="0" y="0"/>
          <wp:positionH relativeFrom="margin">
            <wp:align>left</wp:align>
          </wp:positionH>
          <wp:positionV relativeFrom="page">
            <wp:posOffset>367665</wp:posOffset>
          </wp:positionV>
          <wp:extent cx="1501140" cy="565150"/>
          <wp:effectExtent l="0" t="0" r="3810" b="6350"/>
          <wp:wrapNone/>
          <wp:docPr id="7" name="Picture 7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3" w15:restartNumberingAfterBreak="0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Theme="minorEastAsia" w:hAnsiTheme="majorBidi" w:cstheme="maj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 w15:restartNumberingAfterBreak="0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375963"/>
    <w:multiLevelType w:val="hybridMultilevel"/>
    <w:tmpl w:val="388C9A70"/>
    <w:lvl w:ilvl="0" w:tplc="317493C8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702851">
    <w:abstractNumId w:val="28"/>
  </w:num>
  <w:num w:numId="2" w16cid:durableId="1769277359">
    <w:abstractNumId w:val="17"/>
  </w:num>
  <w:num w:numId="3" w16cid:durableId="2011053870">
    <w:abstractNumId w:val="24"/>
  </w:num>
  <w:num w:numId="4" w16cid:durableId="903948922">
    <w:abstractNumId w:val="30"/>
  </w:num>
  <w:num w:numId="5" w16cid:durableId="48847508">
    <w:abstractNumId w:val="15"/>
  </w:num>
  <w:num w:numId="6" w16cid:durableId="1159230318">
    <w:abstractNumId w:val="12"/>
  </w:num>
  <w:num w:numId="7" w16cid:durableId="672728158">
    <w:abstractNumId w:val="29"/>
  </w:num>
  <w:num w:numId="8" w16cid:durableId="1747149099">
    <w:abstractNumId w:val="13"/>
  </w:num>
  <w:num w:numId="9" w16cid:durableId="1657757980">
    <w:abstractNumId w:val="14"/>
  </w:num>
  <w:num w:numId="10" w16cid:durableId="1438596404">
    <w:abstractNumId w:val="0"/>
  </w:num>
  <w:num w:numId="11" w16cid:durableId="1175263938">
    <w:abstractNumId w:val="10"/>
  </w:num>
  <w:num w:numId="12" w16cid:durableId="1797988667">
    <w:abstractNumId w:val="4"/>
  </w:num>
  <w:num w:numId="13" w16cid:durableId="1037122275">
    <w:abstractNumId w:val="21"/>
  </w:num>
  <w:num w:numId="14" w16cid:durableId="833228773">
    <w:abstractNumId w:val="19"/>
  </w:num>
  <w:num w:numId="15" w16cid:durableId="1922904472">
    <w:abstractNumId w:val="20"/>
  </w:num>
  <w:num w:numId="16" w16cid:durableId="127281582">
    <w:abstractNumId w:val="25"/>
  </w:num>
  <w:num w:numId="17" w16cid:durableId="1844853180">
    <w:abstractNumId w:val="1"/>
  </w:num>
  <w:num w:numId="18" w16cid:durableId="1005130299">
    <w:abstractNumId w:val="31"/>
  </w:num>
  <w:num w:numId="19" w16cid:durableId="1021592744">
    <w:abstractNumId w:val="3"/>
  </w:num>
  <w:num w:numId="20" w16cid:durableId="17934794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313349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192644">
    <w:abstractNumId w:val="26"/>
  </w:num>
  <w:num w:numId="23" w16cid:durableId="16433863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70979253">
    <w:abstractNumId w:val="5"/>
  </w:num>
  <w:num w:numId="25" w16cid:durableId="825438813">
    <w:abstractNumId w:val="32"/>
  </w:num>
  <w:num w:numId="26" w16cid:durableId="399526855">
    <w:abstractNumId w:val="22"/>
  </w:num>
  <w:num w:numId="27" w16cid:durableId="934632055">
    <w:abstractNumId w:val="7"/>
  </w:num>
  <w:num w:numId="28" w16cid:durableId="1767193461">
    <w:abstractNumId w:val="9"/>
  </w:num>
  <w:num w:numId="29" w16cid:durableId="360281772">
    <w:abstractNumId w:val="27"/>
  </w:num>
  <w:num w:numId="30" w16cid:durableId="2070958362">
    <w:abstractNumId w:val="11"/>
  </w:num>
  <w:num w:numId="31" w16cid:durableId="2024742972">
    <w:abstractNumId w:val="23"/>
  </w:num>
  <w:num w:numId="32" w16cid:durableId="991714657">
    <w:abstractNumId w:val="2"/>
  </w:num>
  <w:num w:numId="33" w16cid:durableId="382019189">
    <w:abstractNumId w:val="8"/>
  </w:num>
  <w:num w:numId="34" w16cid:durableId="194642112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C4"/>
    <w:rsid w:val="00001132"/>
    <w:rsid w:val="00003D16"/>
    <w:rsid w:val="0000434A"/>
    <w:rsid w:val="00004372"/>
    <w:rsid w:val="00004B11"/>
    <w:rsid w:val="00012593"/>
    <w:rsid w:val="000128F0"/>
    <w:rsid w:val="0001509D"/>
    <w:rsid w:val="00015CAD"/>
    <w:rsid w:val="0001655B"/>
    <w:rsid w:val="00016968"/>
    <w:rsid w:val="00020CB7"/>
    <w:rsid w:val="00025226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38DA"/>
    <w:rsid w:val="0005463A"/>
    <w:rsid w:val="00060F26"/>
    <w:rsid w:val="00071AAD"/>
    <w:rsid w:val="00071CBD"/>
    <w:rsid w:val="00077B00"/>
    <w:rsid w:val="00082816"/>
    <w:rsid w:val="00090581"/>
    <w:rsid w:val="00090743"/>
    <w:rsid w:val="00093D3B"/>
    <w:rsid w:val="000A1EAF"/>
    <w:rsid w:val="000A33F7"/>
    <w:rsid w:val="000A38EE"/>
    <w:rsid w:val="000A43B2"/>
    <w:rsid w:val="000A6CF4"/>
    <w:rsid w:val="000B6228"/>
    <w:rsid w:val="000B7184"/>
    <w:rsid w:val="000C15A0"/>
    <w:rsid w:val="000C271C"/>
    <w:rsid w:val="000C4721"/>
    <w:rsid w:val="000D4AE6"/>
    <w:rsid w:val="000D6A28"/>
    <w:rsid w:val="000E782F"/>
    <w:rsid w:val="000F03FE"/>
    <w:rsid w:val="000F1C0C"/>
    <w:rsid w:val="000F4412"/>
    <w:rsid w:val="000F4701"/>
    <w:rsid w:val="000F7436"/>
    <w:rsid w:val="00100488"/>
    <w:rsid w:val="00101E9D"/>
    <w:rsid w:val="00103A89"/>
    <w:rsid w:val="00105221"/>
    <w:rsid w:val="0011369D"/>
    <w:rsid w:val="00114626"/>
    <w:rsid w:val="00114A17"/>
    <w:rsid w:val="001208DE"/>
    <w:rsid w:val="00122E4E"/>
    <w:rsid w:val="0012431A"/>
    <w:rsid w:val="00130C58"/>
    <w:rsid w:val="001334CB"/>
    <w:rsid w:val="00144715"/>
    <w:rsid w:val="00144873"/>
    <w:rsid w:val="00145BAE"/>
    <w:rsid w:val="001516BC"/>
    <w:rsid w:val="00152EC8"/>
    <w:rsid w:val="00155F27"/>
    <w:rsid w:val="00156E1A"/>
    <w:rsid w:val="001656C6"/>
    <w:rsid w:val="00166C0B"/>
    <w:rsid w:val="00167FF3"/>
    <w:rsid w:val="00170A3F"/>
    <w:rsid w:val="00171CE9"/>
    <w:rsid w:val="001771FC"/>
    <w:rsid w:val="00184470"/>
    <w:rsid w:val="00185E78"/>
    <w:rsid w:val="00186A57"/>
    <w:rsid w:val="0019013D"/>
    <w:rsid w:val="00193162"/>
    <w:rsid w:val="00195F78"/>
    <w:rsid w:val="001A104A"/>
    <w:rsid w:val="001A10BF"/>
    <w:rsid w:val="001A301D"/>
    <w:rsid w:val="001A47BA"/>
    <w:rsid w:val="001A52CB"/>
    <w:rsid w:val="001A7B51"/>
    <w:rsid w:val="001B502E"/>
    <w:rsid w:val="001B7642"/>
    <w:rsid w:val="001B77C4"/>
    <w:rsid w:val="001C04FF"/>
    <w:rsid w:val="001C0E3C"/>
    <w:rsid w:val="001D22C4"/>
    <w:rsid w:val="001D2721"/>
    <w:rsid w:val="001D3754"/>
    <w:rsid w:val="001D6800"/>
    <w:rsid w:val="001D7309"/>
    <w:rsid w:val="001E3E11"/>
    <w:rsid w:val="001F2335"/>
    <w:rsid w:val="001F6AC7"/>
    <w:rsid w:val="00203867"/>
    <w:rsid w:val="0020634B"/>
    <w:rsid w:val="002066FA"/>
    <w:rsid w:val="0020796D"/>
    <w:rsid w:val="0021368F"/>
    <w:rsid w:val="00213E75"/>
    <w:rsid w:val="0021439F"/>
    <w:rsid w:val="002159F6"/>
    <w:rsid w:val="00216DA9"/>
    <w:rsid w:val="0022170D"/>
    <w:rsid w:val="002260F0"/>
    <w:rsid w:val="00231211"/>
    <w:rsid w:val="002324A3"/>
    <w:rsid w:val="00233094"/>
    <w:rsid w:val="00244FE0"/>
    <w:rsid w:val="00247402"/>
    <w:rsid w:val="0024740D"/>
    <w:rsid w:val="0025181D"/>
    <w:rsid w:val="0025443E"/>
    <w:rsid w:val="00254BB6"/>
    <w:rsid w:val="00256301"/>
    <w:rsid w:val="002576CD"/>
    <w:rsid w:val="00262830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0A5C"/>
    <w:rsid w:val="00282D48"/>
    <w:rsid w:val="00287938"/>
    <w:rsid w:val="00290379"/>
    <w:rsid w:val="00291853"/>
    <w:rsid w:val="00291E7B"/>
    <w:rsid w:val="00294BC4"/>
    <w:rsid w:val="002A0844"/>
    <w:rsid w:val="002A19CB"/>
    <w:rsid w:val="002A1AE1"/>
    <w:rsid w:val="002A22C2"/>
    <w:rsid w:val="002A518C"/>
    <w:rsid w:val="002A6DA8"/>
    <w:rsid w:val="002B5527"/>
    <w:rsid w:val="002B67E4"/>
    <w:rsid w:val="002B76F9"/>
    <w:rsid w:val="002B7746"/>
    <w:rsid w:val="002B7DC5"/>
    <w:rsid w:val="002C067C"/>
    <w:rsid w:val="002C08A1"/>
    <w:rsid w:val="002C137A"/>
    <w:rsid w:val="002D065D"/>
    <w:rsid w:val="002D164F"/>
    <w:rsid w:val="002D18CA"/>
    <w:rsid w:val="002D5C52"/>
    <w:rsid w:val="002E7048"/>
    <w:rsid w:val="002E755A"/>
    <w:rsid w:val="002F1070"/>
    <w:rsid w:val="002F4625"/>
    <w:rsid w:val="00300760"/>
    <w:rsid w:val="00303A59"/>
    <w:rsid w:val="00312042"/>
    <w:rsid w:val="003135DA"/>
    <w:rsid w:val="00313CE3"/>
    <w:rsid w:val="00314B87"/>
    <w:rsid w:val="00315D84"/>
    <w:rsid w:val="00317932"/>
    <w:rsid w:val="0032071B"/>
    <w:rsid w:val="00327EC3"/>
    <w:rsid w:val="0033064F"/>
    <w:rsid w:val="00330E6F"/>
    <w:rsid w:val="00332A6E"/>
    <w:rsid w:val="00332E9D"/>
    <w:rsid w:val="00333F18"/>
    <w:rsid w:val="0033660E"/>
    <w:rsid w:val="00342659"/>
    <w:rsid w:val="00342DD3"/>
    <w:rsid w:val="0034301B"/>
    <w:rsid w:val="00343531"/>
    <w:rsid w:val="003469EF"/>
    <w:rsid w:val="00353EC9"/>
    <w:rsid w:val="0035686E"/>
    <w:rsid w:val="00361372"/>
    <w:rsid w:val="0036255A"/>
    <w:rsid w:val="0036537D"/>
    <w:rsid w:val="00371E66"/>
    <w:rsid w:val="003724D0"/>
    <w:rsid w:val="003743D9"/>
    <w:rsid w:val="00380ABC"/>
    <w:rsid w:val="0038421D"/>
    <w:rsid w:val="0038536F"/>
    <w:rsid w:val="00391F26"/>
    <w:rsid w:val="00395128"/>
    <w:rsid w:val="00397AD0"/>
    <w:rsid w:val="003A5E50"/>
    <w:rsid w:val="003C1C93"/>
    <w:rsid w:val="003C645F"/>
    <w:rsid w:val="003D2B4F"/>
    <w:rsid w:val="003D2CCD"/>
    <w:rsid w:val="003E054D"/>
    <w:rsid w:val="003E0F4E"/>
    <w:rsid w:val="003E0FE5"/>
    <w:rsid w:val="003E375E"/>
    <w:rsid w:val="003E4430"/>
    <w:rsid w:val="003F3E6C"/>
    <w:rsid w:val="003F46DF"/>
    <w:rsid w:val="003F5466"/>
    <w:rsid w:val="003F5D0D"/>
    <w:rsid w:val="003F5EC1"/>
    <w:rsid w:val="003F7FDE"/>
    <w:rsid w:val="0040420E"/>
    <w:rsid w:val="00404BD3"/>
    <w:rsid w:val="0040615B"/>
    <w:rsid w:val="004110A1"/>
    <w:rsid w:val="00414F22"/>
    <w:rsid w:val="00416237"/>
    <w:rsid w:val="004207E8"/>
    <w:rsid w:val="00421DB9"/>
    <w:rsid w:val="00424D3D"/>
    <w:rsid w:val="0043164D"/>
    <w:rsid w:val="00432913"/>
    <w:rsid w:val="0043502D"/>
    <w:rsid w:val="004354F6"/>
    <w:rsid w:val="00451580"/>
    <w:rsid w:val="00454CE8"/>
    <w:rsid w:val="00460297"/>
    <w:rsid w:val="0047443E"/>
    <w:rsid w:val="0047451A"/>
    <w:rsid w:val="004758F1"/>
    <w:rsid w:val="00481E2E"/>
    <w:rsid w:val="00485BEE"/>
    <w:rsid w:val="004874C9"/>
    <w:rsid w:val="00487C28"/>
    <w:rsid w:val="004911D9"/>
    <w:rsid w:val="00491EC9"/>
    <w:rsid w:val="00494B93"/>
    <w:rsid w:val="0049517F"/>
    <w:rsid w:val="004A04EF"/>
    <w:rsid w:val="004A1FBC"/>
    <w:rsid w:val="004A24E6"/>
    <w:rsid w:val="004A6094"/>
    <w:rsid w:val="004A62BF"/>
    <w:rsid w:val="004A719C"/>
    <w:rsid w:val="004A7A3E"/>
    <w:rsid w:val="004B0306"/>
    <w:rsid w:val="004B1481"/>
    <w:rsid w:val="004B1C9E"/>
    <w:rsid w:val="004B630C"/>
    <w:rsid w:val="004C1E3E"/>
    <w:rsid w:val="004C36AB"/>
    <w:rsid w:val="004D4109"/>
    <w:rsid w:val="004E0928"/>
    <w:rsid w:val="004E245C"/>
    <w:rsid w:val="004E4BCF"/>
    <w:rsid w:val="004F57F0"/>
    <w:rsid w:val="004F586E"/>
    <w:rsid w:val="004F5969"/>
    <w:rsid w:val="004F77D7"/>
    <w:rsid w:val="004F7AE1"/>
    <w:rsid w:val="005006DE"/>
    <w:rsid w:val="00511F75"/>
    <w:rsid w:val="005132C0"/>
    <w:rsid w:val="00516A48"/>
    <w:rsid w:val="005170CE"/>
    <w:rsid w:val="005242F3"/>
    <w:rsid w:val="00525968"/>
    <w:rsid w:val="00531A26"/>
    <w:rsid w:val="00532476"/>
    <w:rsid w:val="00537813"/>
    <w:rsid w:val="00546819"/>
    <w:rsid w:val="005469ED"/>
    <w:rsid w:val="00550D40"/>
    <w:rsid w:val="00553FA5"/>
    <w:rsid w:val="0055572E"/>
    <w:rsid w:val="0055668B"/>
    <w:rsid w:val="00560A07"/>
    <w:rsid w:val="00560E7F"/>
    <w:rsid w:val="0056172D"/>
    <w:rsid w:val="005624A4"/>
    <w:rsid w:val="005650A7"/>
    <w:rsid w:val="005824FC"/>
    <w:rsid w:val="0058391D"/>
    <w:rsid w:val="00584B19"/>
    <w:rsid w:val="005901F4"/>
    <w:rsid w:val="005932D5"/>
    <w:rsid w:val="00595D37"/>
    <w:rsid w:val="00596A92"/>
    <w:rsid w:val="005A77F2"/>
    <w:rsid w:val="005C3F60"/>
    <w:rsid w:val="005D1173"/>
    <w:rsid w:val="005D1DEA"/>
    <w:rsid w:val="005D1F93"/>
    <w:rsid w:val="005E2407"/>
    <w:rsid w:val="005E2A85"/>
    <w:rsid w:val="005F3C1E"/>
    <w:rsid w:val="00600804"/>
    <w:rsid w:val="006056FD"/>
    <w:rsid w:val="00610130"/>
    <w:rsid w:val="00610ECF"/>
    <w:rsid w:val="00616839"/>
    <w:rsid w:val="00621E0C"/>
    <w:rsid w:val="00624731"/>
    <w:rsid w:val="00624C82"/>
    <w:rsid w:val="00626CE8"/>
    <w:rsid w:val="00633284"/>
    <w:rsid w:val="006339AB"/>
    <w:rsid w:val="00634FD3"/>
    <w:rsid w:val="00636730"/>
    <w:rsid w:val="0064615E"/>
    <w:rsid w:val="00650CE1"/>
    <w:rsid w:val="00661157"/>
    <w:rsid w:val="006618C3"/>
    <w:rsid w:val="006625EE"/>
    <w:rsid w:val="006636FB"/>
    <w:rsid w:val="00664723"/>
    <w:rsid w:val="00676A1A"/>
    <w:rsid w:val="00682E48"/>
    <w:rsid w:val="006836A4"/>
    <w:rsid w:val="00687212"/>
    <w:rsid w:val="00687F86"/>
    <w:rsid w:val="00695088"/>
    <w:rsid w:val="0069698E"/>
    <w:rsid w:val="006A4BD5"/>
    <w:rsid w:val="006B2C28"/>
    <w:rsid w:val="006B2E89"/>
    <w:rsid w:val="006B3B91"/>
    <w:rsid w:val="006B4DED"/>
    <w:rsid w:val="006C60F9"/>
    <w:rsid w:val="006D00A9"/>
    <w:rsid w:val="006D5291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64F0"/>
    <w:rsid w:val="00737066"/>
    <w:rsid w:val="0074022B"/>
    <w:rsid w:val="00743379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70390"/>
    <w:rsid w:val="00770A6C"/>
    <w:rsid w:val="00771586"/>
    <w:rsid w:val="00776FD7"/>
    <w:rsid w:val="00777CDA"/>
    <w:rsid w:val="00786134"/>
    <w:rsid w:val="0079367D"/>
    <w:rsid w:val="00793883"/>
    <w:rsid w:val="00794E2B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2255"/>
    <w:rsid w:val="007D4055"/>
    <w:rsid w:val="007D487C"/>
    <w:rsid w:val="007D4D41"/>
    <w:rsid w:val="007E027C"/>
    <w:rsid w:val="007F3A99"/>
    <w:rsid w:val="007F6910"/>
    <w:rsid w:val="0080199C"/>
    <w:rsid w:val="00801D1A"/>
    <w:rsid w:val="00804363"/>
    <w:rsid w:val="008123CD"/>
    <w:rsid w:val="00831720"/>
    <w:rsid w:val="008325CF"/>
    <w:rsid w:val="00832E1E"/>
    <w:rsid w:val="00833400"/>
    <w:rsid w:val="0083724E"/>
    <w:rsid w:val="00840313"/>
    <w:rsid w:val="00851CFA"/>
    <w:rsid w:val="00852EC8"/>
    <w:rsid w:val="008542AB"/>
    <w:rsid w:val="00855DF3"/>
    <w:rsid w:val="008644E2"/>
    <w:rsid w:val="0086515C"/>
    <w:rsid w:val="00866517"/>
    <w:rsid w:val="00866F20"/>
    <w:rsid w:val="00867CC0"/>
    <w:rsid w:val="00870C82"/>
    <w:rsid w:val="0087333E"/>
    <w:rsid w:val="008744AC"/>
    <w:rsid w:val="00874FA1"/>
    <w:rsid w:val="008758C9"/>
    <w:rsid w:val="00884219"/>
    <w:rsid w:val="00885CB2"/>
    <w:rsid w:val="008911E7"/>
    <w:rsid w:val="0089549A"/>
    <w:rsid w:val="00897531"/>
    <w:rsid w:val="008A226A"/>
    <w:rsid w:val="008A5C8D"/>
    <w:rsid w:val="008B0551"/>
    <w:rsid w:val="008B0624"/>
    <w:rsid w:val="008B0D9B"/>
    <w:rsid w:val="008B6598"/>
    <w:rsid w:val="008C0C69"/>
    <w:rsid w:val="008C46D7"/>
    <w:rsid w:val="008C5B84"/>
    <w:rsid w:val="008D08D5"/>
    <w:rsid w:val="008E0E9B"/>
    <w:rsid w:val="008E28D2"/>
    <w:rsid w:val="008E5267"/>
    <w:rsid w:val="008E624E"/>
    <w:rsid w:val="008E7923"/>
    <w:rsid w:val="008F0216"/>
    <w:rsid w:val="008F070E"/>
    <w:rsid w:val="00900929"/>
    <w:rsid w:val="00902739"/>
    <w:rsid w:val="009045A8"/>
    <w:rsid w:val="00904AC9"/>
    <w:rsid w:val="009127D6"/>
    <w:rsid w:val="00913E19"/>
    <w:rsid w:val="009274CD"/>
    <w:rsid w:val="00927993"/>
    <w:rsid w:val="00936D22"/>
    <w:rsid w:val="00940608"/>
    <w:rsid w:val="00942DD2"/>
    <w:rsid w:val="00945444"/>
    <w:rsid w:val="009466D5"/>
    <w:rsid w:val="00947C2D"/>
    <w:rsid w:val="0095015E"/>
    <w:rsid w:val="00951413"/>
    <w:rsid w:val="00954A12"/>
    <w:rsid w:val="00955498"/>
    <w:rsid w:val="009554AB"/>
    <w:rsid w:val="0096181A"/>
    <w:rsid w:val="00962517"/>
    <w:rsid w:val="00965344"/>
    <w:rsid w:val="00983CDC"/>
    <w:rsid w:val="00985B44"/>
    <w:rsid w:val="00987EA5"/>
    <w:rsid w:val="0099053C"/>
    <w:rsid w:val="00993F9F"/>
    <w:rsid w:val="00994D82"/>
    <w:rsid w:val="009958AA"/>
    <w:rsid w:val="009A0DDB"/>
    <w:rsid w:val="009A5137"/>
    <w:rsid w:val="009A5BB4"/>
    <w:rsid w:val="009A7B94"/>
    <w:rsid w:val="009B1A37"/>
    <w:rsid w:val="009B5937"/>
    <w:rsid w:val="009C02AE"/>
    <w:rsid w:val="009C430B"/>
    <w:rsid w:val="009C5FD8"/>
    <w:rsid w:val="009C76FD"/>
    <w:rsid w:val="009D0254"/>
    <w:rsid w:val="009D6385"/>
    <w:rsid w:val="009E1991"/>
    <w:rsid w:val="009E296B"/>
    <w:rsid w:val="009E4028"/>
    <w:rsid w:val="009F13B2"/>
    <w:rsid w:val="009F2277"/>
    <w:rsid w:val="009F28E0"/>
    <w:rsid w:val="009F6092"/>
    <w:rsid w:val="009F7CE6"/>
    <w:rsid w:val="00A03B93"/>
    <w:rsid w:val="00A040F8"/>
    <w:rsid w:val="00A0569E"/>
    <w:rsid w:val="00A064B8"/>
    <w:rsid w:val="00A068E7"/>
    <w:rsid w:val="00A06B58"/>
    <w:rsid w:val="00A10C61"/>
    <w:rsid w:val="00A1306B"/>
    <w:rsid w:val="00A1456D"/>
    <w:rsid w:val="00A16711"/>
    <w:rsid w:val="00A2001D"/>
    <w:rsid w:val="00A21618"/>
    <w:rsid w:val="00A22A42"/>
    <w:rsid w:val="00A22CA3"/>
    <w:rsid w:val="00A312D8"/>
    <w:rsid w:val="00A31A86"/>
    <w:rsid w:val="00A323B9"/>
    <w:rsid w:val="00A341E5"/>
    <w:rsid w:val="00A344F4"/>
    <w:rsid w:val="00A35795"/>
    <w:rsid w:val="00A35A86"/>
    <w:rsid w:val="00A37EC6"/>
    <w:rsid w:val="00A5092B"/>
    <w:rsid w:val="00A54E86"/>
    <w:rsid w:val="00A60340"/>
    <w:rsid w:val="00A62047"/>
    <w:rsid w:val="00A72C9A"/>
    <w:rsid w:val="00A73FB6"/>
    <w:rsid w:val="00A74CD4"/>
    <w:rsid w:val="00A750FF"/>
    <w:rsid w:val="00A756A7"/>
    <w:rsid w:val="00A7616F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2191"/>
    <w:rsid w:val="00AC4F76"/>
    <w:rsid w:val="00AC555C"/>
    <w:rsid w:val="00AC73F7"/>
    <w:rsid w:val="00AE2B1E"/>
    <w:rsid w:val="00AE6FEC"/>
    <w:rsid w:val="00AF43FE"/>
    <w:rsid w:val="00AF5037"/>
    <w:rsid w:val="00AF5DD8"/>
    <w:rsid w:val="00AF67BA"/>
    <w:rsid w:val="00AF7B2D"/>
    <w:rsid w:val="00B025C1"/>
    <w:rsid w:val="00B02B94"/>
    <w:rsid w:val="00B05293"/>
    <w:rsid w:val="00B06B2E"/>
    <w:rsid w:val="00B15DE5"/>
    <w:rsid w:val="00B21B20"/>
    <w:rsid w:val="00B246F5"/>
    <w:rsid w:val="00B27750"/>
    <w:rsid w:val="00B317FB"/>
    <w:rsid w:val="00B34678"/>
    <w:rsid w:val="00B411D0"/>
    <w:rsid w:val="00B4279E"/>
    <w:rsid w:val="00B472A4"/>
    <w:rsid w:val="00B50D68"/>
    <w:rsid w:val="00B5504B"/>
    <w:rsid w:val="00B569C5"/>
    <w:rsid w:val="00B61B0A"/>
    <w:rsid w:val="00B62B01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94A58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D26B0"/>
    <w:rsid w:val="00BD2D91"/>
    <w:rsid w:val="00BD4475"/>
    <w:rsid w:val="00BE5960"/>
    <w:rsid w:val="00BF098E"/>
    <w:rsid w:val="00BF192C"/>
    <w:rsid w:val="00C0100A"/>
    <w:rsid w:val="00C01772"/>
    <w:rsid w:val="00C02B09"/>
    <w:rsid w:val="00C06EC7"/>
    <w:rsid w:val="00C11527"/>
    <w:rsid w:val="00C17E33"/>
    <w:rsid w:val="00C22DCD"/>
    <w:rsid w:val="00C40CAA"/>
    <w:rsid w:val="00C412DA"/>
    <w:rsid w:val="00C4152A"/>
    <w:rsid w:val="00C42AC4"/>
    <w:rsid w:val="00C50360"/>
    <w:rsid w:val="00C50821"/>
    <w:rsid w:val="00C50E29"/>
    <w:rsid w:val="00C54BF8"/>
    <w:rsid w:val="00C57245"/>
    <w:rsid w:val="00C61775"/>
    <w:rsid w:val="00C61E68"/>
    <w:rsid w:val="00C655F4"/>
    <w:rsid w:val="00C65852"/>
    <w:rsid w:val="00C658EC"/>
    <w:rsid w:val="00C65EF1"/>
    <w:rsid w:val="00C66665"/>
    <w:rsid w:val="00C66AFB"/>
    <w:rsid w:val="00C70D3D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2C81"/>
    <w:rsid w:val="00C93578"/>
    <w:rsid w:val="00C9464F"/>
    <w:rsid w:val="00C94853"/>
    <w:rsid w:val="00C97C2D"/>
    <w:rsid w:val="00CA2614"/>
    <w:rsid w:val="00CA3CDA"/>
    <w:rsid w:val="00CA7F43"/>
    <w:rsid w:val="00CB0D36"/>
    <w:rsid w:val="00CB1FC6"/>
    <w:rsid w:val="00CB31A6"/>
    <w:rsid w:val="00CB39D6"/>
    <w:rsid w:val="00CB3EC1"/>
    <w:rsid w:val="00CB7750"/>
    <w:rsid w:val="00CC7281"/>
    <w:rsid w:val="00CC72B0"/>
    <w:rsid w:val="00CC74E2"/>
    <w:rsid w:val="00CC7E93"/>
    <w:rsid w:val="00CD73FE"/>
    <w:rsid w:val="00CD7E19"/>
    <w:rsid w:val="00CE4AB1"/>
    <w:rsid w:val="00CE4CED"/>
    <w:rsid w:val="00CE602C"/>
    <w:rsid w:val="00CF16C6"/>
    <w:rsid w:val="00CF662A"/>
    <w:rsid w:val="00CF7875"/>
    <w:rsid w:val="00D00CDE"/>
    <w:rsid w:val="00D0277B"/>
    <w:rsid w:val="00D050C4"/>
    <w:rsid w:val="00D0791F"/>
    <w:rsid w:val="00D079F0"/>
    <w:rsid w:val="00D07CE6"/>
    <w:rsid w:val="00D110D3"/>
    <w:rsid w:val="00D12530"/>
    <w:rsid w:val="00D12BF5"/>
    <w:rsid w:val="00D13622"/>
    <w:rsid w:val="00D13AEE"/>
    <w:rsid w:val="00D17C13"/>
    <w:rsid w:val="00D24B25"/>
    <w:rsid w:val="00D3518F"/>
    <w:rsid w:val="00D40821"/>
    <w:rsid w:val="00D41835"/>
    <w:rsid w:val="00D45BE9"/>
    <w:rsid w:val="00D5253A"/>
    <w:rsid w:val="00D53212"/>
    <w:rsid w:val="00D54B6E"/>
    <w:rsid w:val="00D56858"/>
    <w:rsid w:val="00D61AA5"/>
    <w:rsid w:val="00D62808"/>
    <w:rsid w:val="00D675FD"/>
    <w:rsid w:val="00D71787"/>
    <w:rsid w:val="00D72B8D"/>
    <w:rsid w:val="00D744AF"/>
    <w:rsid w:val="00D8033C"/>
    <w:rsid w:val="00D84704"/>
    <w:rsid w:val="00D87077"/>
    <w:rsid w:val="00D903AA"/>
    <w:rsid w:val="00D911AB"/>
    <w:rsid w:val="00D92567"/>
    <w:rsid w:val="00D9405B"/>
    <w:rsid w:val="00D9524C"/>
    <w:rsid w:val="00D95714"/>
    <w:rsid w:val="00D95C47"/>
    <w:rsid w:val="00D96BC3"/>
    <w:rsid w:val="00DA6977"/>
    <w:rsid w:val="00DA71A0"/>
    <w:rsid w:val="00DC2823"/>
    <w:rsid w:val="00DC466F"/>
    <w:rsid w:val="00DC7317"/>
    <w:rsid w:val="00DD43D1"/>
    <w:rsid w:val="00DD468C"/>
    <w:rsid w:val="00DD4B8A"/>
    <w:rsid w:val="00DE49E8"/>
    <w:rsid w:val="00DF2182"/>
    <w:rsid w:val="00DF6A68"/>
    <w:rsid w:val="00E00037"/>
    <w:rsid w:val="00E00738"/>
    <w:rsid w:val="00E034BA"/>
    <w:rsid w:val="00E0752D"/>
    <w:rsid w:val="00E11F23"/>
    <w:rsid w:val="00E13167"/>
    <w:rsid w:val="00E14285"/>
    <w:rsid w:val="00E14C4F"/>
    <w:rsid w:val="00E155AD"/>
    <w:rsid w:val="00E1671F"/>
    <w:rsid w:val="00E17763"/>
    <w:rsid w:val="00E21C90"/>
    <w:rsid w:val="00E31F33"/>
    <w:rsid w:val="00E40EFB"/>
    <w:rsid w:val="00E4211D"/>
    <w:rsid w:val="00E42BF5"/>
    <w:rsid w:val="00E47EE6"/>
    <w:rsid w:val="00E504B4"/>
    <w:rsid w:val="00E54D42"/>
    <w:rsid w:val="00E55538"/>
    <w:rsid w:val="00E55F98"/>
    <w:rsid w:val="00E60DA2"/>
    <w:rsid w:val="00E616A1"/>
    <w:rsid w:val="00E6426D"/>
    <w:rsid w:val="00E74017"/>
    <w:rsid w:val="00E74140"/>
    <w:rsid w:val="00E75BF7"/>
    <w:rsid w:val="00E7742A"/>
    <w:rsid w:val="00E777BB"/>
    <w:rsid w:val="00E80F46"/>
    <w:rsid w:val="00E8142F"/>
    <w:rsid w:val="00E94B33"/>
    <w:rsid w:val="00EA18E2"/>
    <w:rsid w:val="00EA3991"/>
    <w:rsid w:val="00EB3960"/>
    <w:rsid w:val="00EB4341"/>
    <w:rsid w:val="00EB49A7"/>
    <w:rsid w:val="00EB725A"/>
    <w:rsid w:val="00EC22AD"/>
    <w:rsid w:val="00EC305C"/>
    <w:rsid w:val="00EC3CAE"/>
    <w:rsid w:val="00EC43EF"/>
    <w:rsid w:val="00ED3550"/>
    <w:rsid w:val="00ED668A"/>
    <w:rsid w:val="00EE0405"/>
    <w:rsid w:val="00EE6328"/>
    <w:rsid w:val="00EE74B8"/>
    <w:rsid w:val="00EF1C35"/>
    <w:rsid w:val="00EF3E46"/>
    <w:rsid w:val="00EF7341"/>
    <w:rsid w:val="00F01BC0"/>
    <w:rsid w:val="00F02904"/>
    <w:rsid w:val="00F06DC2"/>
    <w:rsid w:val="00F16BB3"/>
    <w:rsid w:val="00F211F5"/>
    <w:rsid w:val="00F303BD"/>
    <w:rsid w:val="00F33D09"/>
    <w:rsid w:val="00F35F42"/>
    <w:rsid w:val="00F5301C"/>
    <w:rsid w:val="00F55E0E"/>
    <w:rsid w:val="00F56981"/>
    <w:rsid w:val="00F60126"/>
    <w:rsid w:val="00F613BC"/>
    <w:rsid w:val="00F66CB5"/>
    <w:rsid w:val="00F67B00"/>
    <w:rsid w:val="00F76944"/>
    <w:rsid w:val="00F776E4"/>
    <w:rsid w:val="00F83172"/>
    <w:rsid w:val="00F8397F"/>
    <w:rsid w:val="00F87C3E"/>
    <w:rsid w:val="00F87F33"/>
    <w:rsid w:val="00F90985"/>
    <w:rsid w:val="00F94CF6"/>
    <w:rsid w:val="00F96069"/>
    <w:rsid w:val="00F9675F"/>
    <w:rsid w:val="00FA5FDC"/>
    <w:rsid w:val="00FA7E16"/>
    <w:rsid w:val="00FB11DC"/>
    <w:rsid w:val="00FB6987"/>
    <w:rsid w:val="00FC097A"/>
    <w:rsid w:val="00FC2EA7"/>
    <w:rsid w:val="00FC7177"/>
    <w:rsid w:val="00FD269E"/>
    <w:rsid w:val="00FD292D"/>
    <w:rsid w:val="00FD3628"/>
    <w:rsid w:val="00FD6110"/>
    <w:rsid w:val="00FD61F6"/>
    <w:rsid w:val="00FD7120"/>
    <w:rsid w:val="00FE07B9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30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13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qFormat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ru-RU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ru-RU" w:eastAsia="en-US"/>
    </w:rPr>
  </w:style>
  <w:style w:type="character" w:customStyle="1" w:styleId="UnresolvedMention1">
    <w:name w:val="Unresolved Mention1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ru-RU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98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ru-RU"/>
    </w:rPr>
  </w:style>
  <w:style w:type="paragraph" w:styleId="Revision">
    <w:name w:val="Revision"/>
    <w:hidden/>
    <w:uiPriority w:val="99"/>
    <w:semiHidden/>
    <w:rsid w:val="00E55F98"/>
    <w:rPr>
      <w:sz w:val="24"/>
      <w:szCs w:val="24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ru-RU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FF1EDA"/>
    <w:rPr>
      <w:rFonts w:ascii="Times New Roman Bold" w:hAnsi="Times New Roman Bold"/>
      <w:b/>
      <w:sz w:val="24"/>
      <w:lang w:val="ru-RU" w:eastAsia="en-US"/>
    </w:rPr>
  </w:style>
  <w:style w:type="paragraph" w:customStyle="1" w:styleId="StyleStyle1-LP-1TimesNewRoman11ptNotBold">
    <w:name w:val="Style Style1-LP-1 + Times New Roman 11 pt Not Bold"/>
    <w:basedOn w:val="Normal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16" ma:contentTypeDescription="Crée un document." ma:contentTypeScope="" ma:versionID="bf0cceafe521a96b0cdbebfdaeeeb116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1651a9aee9f89f1ec92896748a3e02f3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CFB0E6-D30E-46F7-8738-BAE4676D7A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567a2647-6c4b-493f-824b-6e54ba8ebb89"/>
    <ds:schemaRef ds:uri="347fbd1b-5dbb-43c4-877f-4e35393ba244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83492E3C-18A1-453D-BE29-701EF013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7719</CharactersWithSpaces>
  <SharedDoc>false</SharedDoc>
  <HLinks>
    <vt:vector size="12" baseType="variant"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2022-12-15T00:28:00Z</dcterms:created>
  <dcterms:modified xsi:type="dcterms:W3CDTF">2022-12-15T00:59:00Z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</Properties>
</file>