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9AA43" w14:textId="77777777" w:rsidR="00683EEA" w:rsidRPr="00DA72C9" w:rsidRDefault="00683EEA">
      <w:pPr>
        <w:snapToGrid w:val="0"/>
        <w:spacing w:after="120"/>
        <w:contextualSpacing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Сегмент высокого уровня</w:t>
      </w:r>
      <w:r>
        <w:rPr>
          <w:rFonts w:ascii="Calibri" w:hAnsi="Calibri"/>
          <w:sz w:val="28"/>
        </w:rPr>
        <w:t xml:space="preserve"> </w:t>
      </w:r>
    </w:p>
    <w:p w14:paraId="7BCBC407" w14:textId="3A7110E4" w:rsidR="00B03892" w:rsidRPr="00807874" w:rsidRDefault="005B3F32">
      <w:pPr>
        <w:snapToGrid w:val="0"/>
        <w:spacing w:after="120"/>
        <w:contextualSpacing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Конференция Организации Объединенных Наций по биоразнообразию 2020 года Куньмин, Китай</w:t>
      </w:r>
    </w:p>
    <w:p w14:paraId="532C4457" w14:textId="47DE9F5C" w:rsidR="00B03892" w:rsidRPr="00807874" w:rsidRDefault="00B22FAB">
      <w:pPr>
        <w:snapToGrid w:val="0"/>
        <w:contextualSpacing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«Экологическая цивилизация – построение общего будущего во имя всего живого на Земле»</w:t>
      </w:r>
    </w:p>
    <w:p w14:paraId="6446AAED" w14:textId="1D3E16C3" w:rsidR="00B03892" w:rsidRPr="00807874" w:rsidRDefault="007B7C45">
      <w:pPr>
        <w:snapToGrid w:val="0"/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</w:rPr>
        <w:t>Окончательная</w:t>
      </w:r>
      <w:r w:rsidR="00B22FAB">
        <w:rPr>
          <w:rFonts w:ascii="Calibri" w:hAnsi="Calibri"/>
          <w:b/>
          <w:sz w:val="28"/>
        </w:rPr>
        <w:t xml:space="preserve"> повестка дня </w:t>
      </w:r>
    </w:p>
    <w:p w14:paraId="06182077" w14:textId="77777777" w:rsidR="00B03892" w:rsidRPr="00807874" w:rsidRDefault="00B22FAB">
      <w:pPr>
        <w:snapToGrid w:val="0"/>
        <w:contextualSpacing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12-13 октября 2021 года</w:t>
      </w:r>
    </w:p>
    <w:p w14:paraId="66A22AF4" w14:textId="77777777" w:rsidR="00B03892" w:rsidRPr="007B7C45" w:rsidRDefault="00B03892">
      <w:pPr>
        <w:snapToGrid w:val="0"/>
        <w:contextualSpacing/>
        <w:rPr>
          <w:rFonts w:ascii="Calibri" w:eastAsia="Calibri" w:hAnsi="Calibri" w:cs="Calibri"/>
          <w:b/>
          <w:sz w:val="22"/>
          <w:szCs w:val="28"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547"/>
        <w:gridCol w:w="7551"/>
      </w:tblGrid>
      <w:tr w:rsidR="00B03892" w:rsidRPr="00926BB5" w14:paraId="7345D54A" w14:textId="77777777">
        <w:tc>
          <w:tcPr>
            <w:tcW w:w="2547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656B58B" w14:textId="72B25F93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Сессия и время (Куньмин, GMT+8)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77F8CB4" w14:textId="7C3683C5" w:rsidR="00B03892" w:rsidRPr="00926BB5" w:rsidRDefault="00683EEA" w:rsidP="00CF0003">
            <w:pPr>
              <w:spacing w:before="40" w:after="40"/>
              <w:jc w:val="center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12-13 октября 2021 года</w:t>
            </w:r>
          </w:p>
        </w:tc>
      </w:tr>
      <w:tr w:rsidR="00B03892" w:rsidRPr="00926BB5" w14:paraId="01ABB19B" w14:textId="77777777">
        <w:trPr>
          <w:trHeight w:val="478"/>
        </w:trPr>
        <w:tc>
          <w:tcPr>
            <w:tcW w:w="10098" w:type="dxa"/>
            <w:gridSpan w:val="2"/>
            <w:tcBorders>
              <w:bottom w:val="single" w:sz="4" w:space="0" w:color="auto"/>
            </w:tcBorders>
            <w:shd w:val="clear" w:color="auto" w:fill="DAE3F3" w:themeFill="accent1" w:themeFillTint="32"/>
          </w:tcPr>
          <w:p w14:paraId="59147A7B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Вторник, 12 октября 2021 года</w:t>
            </w:r>
          </w:p>
        </w:tc>
      </w:tr>
      <w:tr w:rsidR="00B03892" w:rsidRPr="00926BB5" w14:paraId="5544C68C" w14:textId="77777777">
        <w:trPr>
          <w:trHeight w:val="87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2C93085" w14:textId="7191C110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САММИТ ЛИДЕРОВ</w:t>
            </w:r>
          </w:p>
          <w:p w14:paraId="6B573469" w14:textId="244C99BC" w:rsidR="00B03892" w:rsidRPr="00926BB5" w:rsidRDefault="005B3F32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14:00-15:00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auto"/>
          </w:tcPr>
          <w:p w14:paraId="0B8285AD" w14:textId="10FEBC23" w:rsidR="00B03892" w:rsidRPr="00926BB5" w:rsidRDefault="00B22FAB" w:rsidP="00CF0003">
            <w:pPr>
              <w:pStyle w:val="ListParagraph"/>
              <w:spacing w:before="40" w:after="40" w:line="240" w:lineRule="auto"/>
              <w:ind w:left="360"/>
              <w:contextualSpacing w:val="0"/>
              <w:rPr>
                <w:rFonts w:cs="Calibri"/>
                <w:b/>
              </w:rPr>
            </w:pPr>
            <w:r>
              <w:rPr>
                <w:b/>
              </w:rPr>
              <w:t>Выступления лидеров</w:t>
            </w:r>
          </w:p>
          <w:p w14:paraId="64C22CAF" w14:textId="77777777" w:rsidR="00F07B10" w:rsidRPr="00926BB5" w:rsidRDefault="00B22FAB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eastAsia="SimSun" w:cs="Calibri"/>
              </w:rPr>
            </w:pPr>
            <w:r>
              <w:t xml:space="preserve">Лидеры, представляющие Китай </w:t>
            </w:r>
          </w:p>
          <w:p w14:paraId="24DAE541" w14:textId="5649C446" w:rsidR="00B03892" w:rsidRPr="00926BB5" w:rsidRDefault="00E11963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 xml:space="preserve">Приглашенные лидеры, представляющие Стороны </w:t>
            </w:r>
          </w:p>
          <w:p w14:paraId="294EF61F" w14:textId="66FB905D" w:rsidR="00F07B10" w:rsidRPr="00926BB5" w:rsidRDefault="00E11963" w:rsidP="00CF0003">
            <w:pPr>
              <w:pStyle w:val="ListParagraph"/>
              <w:numPr>
                <w:ilvl w:val="0"/>
                <w:numId w:val="6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 xml:space="preserve">Генеральный секретарь Организации Объединенных Наций </w:t>
            </w:r>
          </w:p>
        </w:tc>
      </w:tr>
      <w:tr w:rsidR="00B03892" w:rsidRPr="00926BB5" w14:paraId="709A922D" w14:textId="77777777">
        <w:trPr>
          <w:trHeight w:val="2835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4A81C70B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СЕГМЕНТ С УЧАСТИЕМ МИНИСТРОВ</w:t>
            </w:r>
          </w:p>
          <w:p w14:paraId="6FBDD732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ПЛЕНАРНОЕ ЗАСЕДАНИЕ</w:t>
            </w:r>
          </w:p>
          <w:p w14:paraId="60F59013" w14:textId="1C6B67E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15:30-18:00 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shd w:val="clear" w:color="auto" w:fill="auto"/>
          </w:tcPr>
          <w:p w14:paraId="162A035B" w14:textId="4335A811" w:rsidR="00420E91" w:rsidRPr="00614F0B" w:rsidRDefault="00420E91" w:rsidP="00CF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="Calibri"/>
                <w:b/>
                <w:u w:val="single"/>
              </w:rPr>
            </w:pPr>
            <w:r>
              <w:rPr>
                <w:b/>
                <w:u w:val="single"/>
              </w:rPr>
              <w:t>Выступления:</w:t>
            </w:r>
          </w:p>
          <w:p w14:paraId="542D55AC" w14:textId="66778F64" w:rsidR="00420E91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t>Е. П. г-н Хуан Жуньцю, Министр экологии и окружающей среды Китая и Председатель КС-15</w:t>
            </w:r>
          </w:p>
          <w:p w14:paraId="7C61EDFD" w14:textId="1EA1D50B" w:rsidR="00420E91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t>Г-жа Ингер Андерсен, Директор-исполнитель Программы Организации Объединенных Наций по окружающей среде</w:t>
            </w:r>
          </w:p>
          <w:p w14:paraId="67CC914C" w14:textId="1041DB9F" w:rsidR="00092233" w:rsidRPr="00614F0B" w:rsidRDefault="00420E91" w:rsidP="00CF000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contextualSpacing w:val="0"/>
              <w:rPr>
                <w:rFonts w:cs="Calibri"/>
              </w:rPr>
            </w:pPr>
            <w:r>
              <w:t>Г-жа Элизабет Мрема, Исполнительный секретарь Конвенции по биологическому разнообразию</w:t>
            </w:r>
          </w:p>
          <w:p w14:paraId="12E5D6E6" w14:textId="3D611826" w:rsidR="00CC2051" w:rsidRPr="00614F0B" w:rsidRDefault="00413C05" w:rsidP="00CF0003">
            <w:pPr>
              <w:pStyle w:val="ListParagraph"/>
              <w:numPr>
                <w:ilvl w:val="0"/>
                <w:numId w:val="1"/>
              </w:numPr>
              <w:spacing w:before="120" w:after="40" w:line="240" w:lineRule="auto"/>
              <w:ind w:left="714" w:hanging="357"/>
              <w:contextualSpacing w:val="0"/>
              <w:rPr>
                <w:rFonts w:cs="Calibri"/>
              </w:rPr>
            </w:pPr>
            <w:r>
              <w:rPr>
                <w:b/>
                <w:u w:val="single"/>
              </w:rPr>
              <w:t>Координируемая дискуссия: «Экологическая цивилизация – построение общего будущего во имя всего живого на Земле»</w:t>
            </w:r>
          </w:p>
          <w:p w14:paraId="40943B2F" w14:textId="63F51A68" w:rsidR="00B03892" w:rsidRPr="00614F0B" w:rsidRDefault="00CC2051" w:rsidP="00CF0003">
            <w:pPr>
              <w:pStyle w:val="ListParagraph"/>
              <w:spacing w:before="40" w:after="40" w:line="240" w:lineRule="auto"/>
              <w:ind w:left="1440"/>
              <w:contextualSpacing w:val="0"/>
              <w:rPr>
                <w:rFonts w:cs="Calibri"/>
              </w:rPr>
            </w:pPr>
            <w:r>
              <w:t>Председатель: Е. П. г-н Хуан Жуньцю, Министр экологии и окружающей среды Китая</w:t>
            </w:r>
          </w:p>
          <w:p w14:paraId="20BBD2CE" w14:textId="774F1893" w:rsidR="00413C05" w:rsidRPr="00614F0B" w:rsidRDefault="00413C05" w:rsidP="00CF0003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contextualSpacing w:val="0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 xml:space="preserve">Создание основ: </w:t>
            </w:r>
          </w:p>
          <w:p w14:paraId="5A26E89B" w14:textId="5BDE1EF1" w:rsidR="00413C05" w:rsidRPr="00614F0B" w:rsidRDefault="00413C05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 xml:space="preserve">- Г-жа Анн Ларигодери, Исполнительный секретарь Межправительственной научно-политической платформы по биоразнообразию и экосистемным услугам </w:t>
            </w:r>
          </w:p>
          <w:p w14:paraId="3F820955" w14:textId="7355F79D" w:rsidR="00413C05" w:rsidRPr="00614F0B" w:rsidRDefault="00413C05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Г-жа Анн Нуоргам, Председатель Постоянного форума Организации Объединенных Наций по вопросам коренных народов</w:t>
            </w:r>
          </w:p>
          <w:p w14:paraId="7AACD69F" w14:textId="0B54095E" w:rsidR="00413C05" w:rsidRPr="00614F0B" w:rsidRDefault="006E6F17" w:rsidP="00CF0003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1434" w:hanging="357"/>
              <w:contextualSpacing w:val="0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>Группа 1: Каково значение экологической цивилизации применительно к продовольствию, здоровью, рабочим местам, торговле и образованию?</w:t>
            </w:r>
          </w:p>
          <w:p w14:paraId="0157C7EE" w14:textId="04F35257" w:rsidR="00413C05" w:rsidRPr="00614F0B" w:rsidRDefault="00413C05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lastRenderedPageBreak/>
              <w:t>- Г-н Цюй Дунъюй, Генеральный директор ФАО</w:t>
            </w:r>
          </w:p>
          <w:p w14:paraId="05AA9339" w14:textId="440929BC" w:rsidR="006E6F17" w:rsidRPr="00614F0B" w:rsidRDefault="006E6F17" w:rsidP="00916F6C">
            <w:pPr>
              <w:pStyle w:val="ListParagraph"/>
              <w:spacing w:after="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Д-р Жужанна Якаб, заместитель Генерального директора ВОЗ</w:t>
            </w:r>
          </w:p>
          <w:p w14:paraId="0B9C2B10" w14:textId="547DBA94" w:rsidR="006E6F17" w:rsidRPr="00614F0B" w:rsidRDefault="006E6F17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 xml:space="preserve">- Г-жа Чихоко Асада-Миякава, заместитель Генерального директора МОТ и директор регионального отделения МОТ для Азии и Тихого океана  </w:t>
            </w:r>
          </w:p>
          <w:p w14:paraId="533F51AA" w14:textId="35B46761" w:rsidR="009D0B8C" w:rsidRPr="00614F0B" w:rsidRDefault="006E6F17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 xml:space="preserve">- Г-н Син Цюй, заместитель Генерального директора ЮНЕСКО </w:t>
            </w:r>
          </w:p>
          <w:p w14:paraId="102ACC68" w14:textId="3F1B09CE" w:rsidR="00092233" w:rsidRPr="00614F0B" w:rsidRDefault="00533BC4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rPr>
                <w:b/>
                <w:i/>
              </w:rPr>
              <w:t xml:space="preserve">Группа 2: Согласование финансов и создание потенциала для экологической цивилизации </w:t>
            </w:r>
          </w:p>
          <w:p w14:paraId="6060DE49" w14:textId="6EC9BE83" w:rsidR="006E6F17" w:rsidRPr="00614F0B" w:rsidRDefault="007A2A39" w:rsidP="00CF0003">
            <w:pPr>
              <w:pStyle w:val="ListParagraph"/>
              <w:spacing w:before="40" w:after="40" w:line="240" w:lineRule="auto"/>
              <w:ind w:left="1440"/>
              <w:contextualSpacing w:val="0"/>
              <w:rPr>
                <w:rFonts w:cs="Calibri"/>
              </w:rPr>
            </w:pPr>
            <w:r>
              <w:t xml:space="preserve">- Г-н Дэвид Малпасс, Президент Всемирного банка </w:t>
            </w:r>
          </w:p>
          <w:p w14:paraId="41B04C1C" w14:textId="4C9E91C3" w:rsidR="004A4736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 Г-н Карлос Мануэль Родригес, Генеральный директор ГЭФ </w:t>
            </w:r>
          </w:p>
          <w:p w14:paraId="693790B7" w14:textId="7A4ACE83" w:rsidR="007A2A39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 Г-н Ахим Штайнер, Администратор ПРООН </w:t>
            </w:r>
          </w:p>
          <w:p w14:paraId="5B9CE595" w14:textId="647D89C4" w:rsidR="007A2A39" w:rsidRPr="00614F0B" w:rsidRDefault="007A2A39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 xml:space="preserve">Группа 3: Содействие согласованным мерам в интересах биоразнообразия, климата, суши и океанов </w:t>
            </w:r>
          </w:p>
          <w:p w14:paraId="4B2E2B0E" w14:textId="4B868AAA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Г-н Ибрагим Тиау, Исполнительный секретарь КБОООН</w:t>
            </w:r>
          </w:p>
          <w:p w14:paraId="45369B5E" w14:textId="70E7BFEF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Г-жа Патрисия Эспиноса, Исполнительный секретарь РКИКООН</w:t>
            </w:r>
          </w:p>
          <w:p w14:paraId="5AF33279" w14:textId="7BD38263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Г-н Питер Томпсон, Специальный посланник ООН по океану</w:t>
            </w:r>
          </w:p>
          <w:p w14:paraId="7C3DFC4F" w14:textId="03827141" w:rsidR="007A2A39" w:rsidRPr="00614F0B" w:rsidRDefault="007A2A39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>- Г-н Бруно Оберле, Генеральный директор МСОП</w:t>
            </w:r>
          </w:p>
          <w:p w14:paraId="7922FF65" w14:textId="66DB6A97" w:rsidR="006E6F17" w:rsidRPr="00614F0B" w:rsidRDefault="004A4736" w:rsidP="00916F6C">
            <w:pPr>
              <w:pStyle w:val="ListParagraph"/>
              <w:spacing w:before="40" w:after="40" w:line="240" w:lineRule="auto"/>
              <w:ind w:left="1599" w:hanging="142"/>
              <w:contextualSpacing w:val="0"/>
              <w:rPr>
                <w:rFonts w:cs="Calibri"/>
              </w:rPr>
            </w:pPr>
            <w:r>
              <w:t xml:space="preserve">- Г-жа Ребекка Лент, Исполнительный секретарь Международной китобойной комиссии, от имени Контактной группы конвенций, связанных с биоразнообразием </w:t>
            </w:r>
          </w:p>
          <w:p w14:paraId="3D945B98" w14:textId="0A950397" w:rsidR="007A2A39" w:rsidRPr="00614F0B" w:rsidRDefault="00BA2CE8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 xml:space="preserve">Программное заявление </w:t>
            </w:r>
          </w:p>
          <w:p w14:paraId="54276BE2" w14:textId="77777777" w:rsidR="00413C05" w:rsidRPr="00614F0B" w:rsidRDefault="007A2A39" w:rsidP="00CF0003">
            <w:pPr>
              <w:spacing w:before="40" w:after="40"/>
              <w:ind w:left="14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- Г-жа Джозефа Кариньо Таули, молодой лидер из числа коренных народов</w:t>
            </w:r>
          </w:p>
          <w:p w14:paraId="19DB1F83" w14:textId="78677B91" w:rsidR="00BA2CE8" w:rsidRPr="00614F0B" w:rsidRDefault="00BA2CE8" w:rsidP="00CF0003">
            <w:pPr>
              <w:pStyle w:val="ListParagraph"/>
              <w:numPr>
                <w:ilvl w:val="1"/>
                <w:numId w:val="1"/>
              </w:numPr>
              <w:spacing w:before="240" w:after="40" w:line="240" w:lineRule="auto"/>
              <w:ind w:left="1434" w:hanging="357"/>
              <w:contextualSpacing w:val="0"/>
              <w:rPr>
                <w:rFonts w:cs="Calibri"/>
                <w:b/>
                <w:i/>
              </w:rPr>
            </w:pPr>
            <w:r>
              <w:rPr>
                <w:b/>
                <w:i/>
              </w:rPr>
              <w:t xml:space="preserve">Заключительное слово: </w:t>
            </w:r>
          </w:p>
          <w:p w14:paraId="0E586800" w14:textId="05BB37B4" w:rsidR="00CC2051" w:rsidRPr="00614F0B" w:rsidRDefault="00BA2CE8" w:rsidP="00916F6C">
            <w:pPr>
              <w:spacing w:before="40" w:after="40"/>
              <w:ind w:left="1599" w:hanging="14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sz w:val="22"/>
              </w:rPr>
              <w:t>- Е. П. г-н Хуан Жуньцю, Министр экологии и окружающей среды Китая</w:t>
            </w:r>
          </w:p>
        </w:tc>
      </w:tr>
      <w:tr w:rsidR="00B03892" w:rsidRPr="00926BB5" w14:paraId="451ACD88" w14:textId="77777777">
        <w:tc>
          <w:tcPr>
            <w:tcW w:w="2547" w:type="dxa"/>
          </w:tcPr>
          <w:p w14:paraId="74E6C1CE" w14:textId="77777777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СЕГМЕНТ С УЧАСТИЕМ МИНИСТРОВ</w:t>
            </w:r>
          </w:p>
          <w:p w14:paraId="53A5E69C" w14:textId="57C236A6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ПЕРВАЯ ЧАСТЬ ПАРАЛЛЕЛЬНЫХ ЗАСЕДАНИЙ КРУГЛЫХ СТОЛОВ</w:t>
            </w:r>
          </w:p>
          <w:p w14:paraId="1E8CC25F" w14:textId="7F492049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19:00-22:00 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15D217EF" w14:textId="2F8B3478" w:rsidR="00F07B10" w:rsidRPr="00614F0B" w:rsidRDefault="00F07B10" w:rsidP="001D3088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Круглый стол A: Выведение биоразнообразия на путь восстановления: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</w:rPr>
              <w:t>Инвестирование в сохранение, восстановление и устойчивое использование биоразнообразия, а также устранение основных факторов утраты биоразнообразия наземных и морских ландшафтов с приобщением к этим усилиям всех людей.</w:t>
            </w:r>
          </w:p>
          <w:p w14:paraId="45638387" w14:textId="20185A43" w:rsidR="00384EF8" w:rsidRPr="00614F0B" w:rsidRDefault="001A3A4C" w:rsidP="00CF000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contextualSpacing w:val="0"/>
              <w:jc w:val="both"/>
              <w:rPr>
                <w:rFonts w:cs="Calibri"/>
                <w:i/>
              </w:rPr>
            </w:pPr>
            <w:r>
              <w:rPr>
                <w:i/>
              </w:rPr>
              <w:t>Под председательством г-на Чжао Инминя, заместителя Министра экологии и окружающей среды Китая, и Е. П. Ясмин Фуад, Министра окружающей среды Египта</w:t>
            </w:r>
          </w:p>
          <w:p w14:paraId="4AD08DB3" w14:textId="069534E8" w:rsidR="00BA2CE8" w:rsidRPr="00614F0B" w:rsidRDefault="001A3A4C" w:rsidP="00CF0003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lastRenderedPageBreak/>
              <w:t>Вступительное заявление: Е. П. Ясмин Фуад, Министр окружающей среды Египта, сопредседатель</w:t>
            </w:r>
            <w:r>
              <w:rPr>
                <w:i/>
              </w:rPr>
              <w:t xml:space="preserve"> </w:t>
            </w:r>
          </w:p>
          <w:p w14:paraId="1BE90BB8" w14:textId="77777777" w:rsidR="008070EA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>Введение в тему двумя экспертами, пользующимися международным признанием:</w:t>
            </w:r>
          </w:p>
          <w:p w14:paraId="5385565D" w14:textId="5B4DC8F5" w:rsidR="00BA2CE8" w:rsidRPr="00614F0B" w:rsidRDefault="000337FC" w:rsidP="00916F6C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 xml:space="preserve">- Проф. Сандра Диас, Университет Кордовы, Аргентина, сопредседатель по подготовке Глобальной оценки МПБЭУ </w:t>
            </w:r>
          </w:p>
          <w:p w14:paraId="4D008947" w14:textId="26AFFDBB" w:rsidR="008070EA" w:rsidRPr="00614F0B" w:rsidRDefault="000337FC" w:rsidP="00916F6C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>- Г-н Вэй Фувэнь, Институт зоологии, Китайская академия наук</w:t>
            </w:r>
          </w:p>
          <w:p w14:paraId="295D9FB3" w14:textId="2E776419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Выступления министров </w:t>
            </w:r>
          </w:p>
          <w:p w14:paraId="1895C7B3" w14:textId="376FEC23" w:rsidR="00F07B10" w:rsidRPr="00614F0B" w:rsidRDefault="001A3A4C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Заключительные замечания: </w:t>
            </w:r>
            <w:r>
              <w:rPr>
                <w:i/>
              </w:rPr>
              <w:t>Г-н Чжао Инминь, заместитель Министра экологии и окружающей среды Китая. сопредседатель</w:t>
            </w:r>
            <w:r>
              <w:t xml:space="preserve"> </w:t>
            </w:r>
          </w:p>
        </w:tc>
      </w:tr>
      <w:tr w:rsidR="00B03892" w:rsidRPr="00926BB5" w14:paraId="7ED7A974" w14:textId="77777777">
        <w:tc>
          <w:tcPr>
            <w:tcW w:w="2547" w:type="dxa"/>
          </w:tcPr>
          <w:p w14:paraId="304BBA64" w14:textId="677D3CC5" w:rsidR="00B03892" w:rsidRPr="008434FE" w:rsidRDefault="00B03892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24CEC0A3" w14:textId="15A1678A" w:rsidR="00F07B10" w:rsidRPr="00614F0B" w:rsidRDefault="00F07B10" w:rsidP="001D3088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Круглый стол B: Сокращение дефицита финансирования и обеспечение средств осуществления: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</w:rPr>
              <w:t>Преобразование стимулов, мобилизация ресурсов и согласование всех финансовых потоков в поддержку сохранения биоразнообразия, в том числе в рамках программ восстановления экономики после COVID-19.</w:t>
            </w:r>
          </w:p>
          <w:p w14:paraId="643A5BF4" w14:textId="5B026D09" w:rsidR="00B03892" w:rsidRPr="00614F0B" w:rsidRDefault="001A3A4C" w:rsidP="00F07B10">
            <w:pPr>
              <w:pStyle w:val="ListParagraph"/>
              <w:numPr>
                <w:ilvl w:val="0"/>
                <w:numId w:val="3"/>
              </w:numPr>
              <w:spacing w:before="120" w:after="40" w:line="240" w:lineRule="auto"/>
              <w:ind w:left="714" w:hanging="357"/>
              <w:contextualSpacing w:val="0"/>
              <w:jc w:val="both"/>
              <w:rPr>
                <w:rFonts w:cs="Calibri"/>
              </w:rPr>
            </w:pPr>
            <w:r>
              <w:rPr>
                <w:i/>
              </w:rPr>
              <w:t>Под председательством г-на Го Ланьфэна, заместителя Генерального секретаря Государственного комитета по делам развития и реформ Китая, и Е. П. г-жи Барбары Помпили, Министра экологических преобразований Франции</w:t>
            </w:r>
          </w:p>
          <w:p w14:paraId="141A873E" w14:textId="22E16E47" w:rsidR="00BA2CE8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Вступительное заявление: Е. П. г-жа Барбара Помпили, Министр экологических преобразований Франции, сопредседатель </w:t>
            </w:r>
          </w:p>
          <w:p w14:paraId="4D01CFA1" w14:textId="2B2750F6" w:rsidR="00AC7446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Введение в тему двумя </w:t>
            </w:r>
            <w:r w:rsidR="00D87B1A">
              <w:t>авторитетными экспертами международного уровня</w:t>
            </w:r>
          </w:p>
          <w:p w14:paraId="58C30208" w14:textId="3D5068D8" w:rsidR="00BA2CE8" w:rsidRPr="00614F0B" w:rsidRDefault="000337FC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 xml:space="preserve">- Проф. Парта Дасгупта, Кембриджский университет, Соединенное Королевство Великобритании и Северной Ирландии </w:t>
            </w:r>
          </w:p>
          <w:p w14:paraId="4F187FB1" w14:textId="5C6F9744" w:rsidR="00350B92" w:rsidRPr="00614F0B" w:rsidRDefault="000337FC" w:rsidP="00D05322">
            <w:pPr>
              <w:pStyle w:val="ListParagraph"/>
              <w:spacing w:before="80" w:after="80" w:line="240" w:lineRule="auto"/>
              <w:ind w:left="1599" w:hanging="142"/>
              <w:jc w:val="both"/>
              <w:rPr>
                <w:rFonts w:cs="Calibri"/>
              </w:rPr>
            </w:pPr>
            <w:r>
              <w:t>- Г-н Ма Цзюнь, Председатель Комитета по «зеленым» финансам Китая, Председатель Пекинского института финансов и устойчивости, сопредседатель Рабочей группы по устойчивым финансам Группы двадцати</w:t>
            </w:r>
          </w:p>
          <w:p w14:paraId="48802A0C" w14:textId="22A9934C" w:rsidR="00BA2CE8" w:rsidRPr="00614F0B" w:rsidRDefault="00BA2CE8" w:rsidP="00F07B10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Выступления министров </w:t>
            </w:r>
          </w:p>
          <w:p w14:paraId="2DE68060" w14:textId="7726D854" w:rsidR="004F012E" w:rsidRPr="00614F0B" w:rsidRDefault="00BA2CE8" w:rsidP="00807874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>Заключительные замечания: г-н Го Ланьфэн, заместитель Генерального секретаря Государственного комитета по делам развития и реформ Китая, сопредседатель</w:t>
            </w:r>
          </w:p>
        </w:tc>
      </w:tr>
      <w:tr w:rsidR="00B03892" w:rsidRPr="00926BB5" w14:paraId="5E6385BB" w14:textId="77777777">
        <w:tc>
          <w:tcPr>
            <w:tcW w:w="10098" w:type="dxa"/>
            <w:gridSpan w:val="2"/>
            <w:shd w:val="clear" w:color="auto" w:fill="DAE3F3" w:themeFill="accent1" w:themeFillTint="32"/>
          </w:tcPr>
          <w:p w14:paraId="328CCB64" w14:textId="0FCCD01A" w:rsidR="00B03892" w:rsidRPr="008C1CF4" w:rsidRDefault="008C1CF4">
            <w:pPr>
              <w:spacing w:before="40" w:after="40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/>
                <w:b/>
                <w:bCs/>
                <w:sz w:val="22"/>
              </w:rPr>
              <w:t>Среда, 13 октября 2021 года</w:t>
            </w:r>
          </w:p>
        </w:tc>
      </w:tr>
      <w:tr w:rsidR="00B03892" w:rsidRPr="00926BB5" w14:paraId="0563E9A1" w14:textId="77777777">
        <w:tc>
          <w:tcPr>
            <w:tcW w:w="2547" w:type="dxa"/>
          </w:tcPr>
          <w:p w14:paraId="2B0E3EF0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СЕГМЕНТ С УЧАСТИЕМ МИНИСТРОВ</w:t>
            </w:r>
          </w:p>
          <w:p w14:paraId="5C913528" w14:textId="078826BA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ВТОРАЯ ЧАСТЬ ПАРАЛЛЕЛЬНЫХ ЗАСЕДАНИЙ КРУГЛЫХ СТОЛОВ</w:t>
            </w:r>
          </w:p>
          <w:p w14:paraId="49B133AB" w14:textId="045AD943" w:rsidR="00B03892" w:rsidRPr="00926BB5" w:rsidRDefault="00B22FAB">
            <w:pPr>
              <w:spacing w:before="40" w:after="4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10:00-12:30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73F0C364" w14:textId="3A1D3162" w:rsidR="00DD4695" w:rsidRPr="00614F0B" w:rsidRDefault="00F07B10" w:rsidP="001D3088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lastRenderedPageBreak/>
              <w:t>Круглый стол C: Сохранение биоразнообразия и устойчивое развитие: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Внедрение ориентированных на биоразнообразие подходов и экосистемных подходов («решений, основанных на природных процессах») для содействия </w:t>
            </w:r>
            <w:r>
              <w:rPr>
                <w:rFonts w:ascii="Calibri" w:hAnsi="Calibri"/>
                <w:sz w:val="22"/>
              </w:rPr>
              <w:lastRenderedPageBreak/>
              <w:t xml:space="preserve">достижению целей в области устойчивого развития на период до 2030 года и связанных с ними целей в отношении изменения климата и продовольственной безопасности; связь с КС 26 РКИКООН и Саммитом ООН по продовольственным системам. </w:t>
            </w:r>
          </w:p>
          <w:p w14:paraId="2E1815CB" w14:textId="28460C2C" w:rsidR="00B03892" w:rsidRPr="00614F0B" w:rsidRDefault="001A3A4C" w:rsidP="001D3088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cs="Calibri"/>
                <w:i/>
              </w:rPr>
            </w:pPr>
            <w:r>
              <w:rPr>
                <w:i/>
                <w:iCs/>
              </w:rPr>
              <w:t>Под председательством г-на Чжана Чжаньхая, заместителя Министра, Министерство природных ресурсов Китая, и Е. П. г-на Акифа Озкальди, заместителя Министра сельского и лесного хозяйства Турции</w:t>
            </w:r>
          </w:p>
          <w:p w14:paraId="285388D8" w14:textId="0CFC4EBA" w:rsidR="00F07B10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Вступительное заявление: Е. П. г-н Акиф Озкальди, заместитель Министра сельского и лесного хозяйства Турции, сопредседатель </w:t>
            </w:r>
          </w:p>
          <w:p w14:paraId="48E649C3" w14:textId="74395990" w:rsidR="00F11C4B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Введение в тему двумя </w:t>
            </w:r>
            <w:r w:rsidR="00D87B1A">
              <w:t>авторитетными экспертами международного уровня</w:t>
            </w:r>
          </w:p>
          <w:p w14:paraId="425483C1" w14:textId="4664EC0B" w:rsidR="00F11C4B" w:rsidRPr="00614F0B" w:rsidRDefault="00A66716" w:rsidP="00D05322">
            <w:pPr>
              <w:pStyle w:val="ListParagraph"/>
              <w:spacing w:before="80" w:after="80"/>
              <w:ind w:left="1599" w:hanging="142"/>
              <w:jc w:val="both"/>
              <w:rPr>
                <w:rFonts w:cs="Calibri"/>
              </w:rPr>
            </w:pPr>
            <w:r>
              <w:t xml:space="preserve">- Проф. Лутандо Дзиба, руководитель Отдела природоохранных услуг Южноафриканских национальных парков и сопредседатель Многодисциплинарной группы экспертов МПБЭУ </w:t>
            </w:r>
          </w:p>
          <w:p w14:paraId="155C503B" w14:textId="1D39F345" w:rsidR="00A104E5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>- Г-н Гао Цзиси, Генеральный директор Центра спутникового дистанционного зондирования, Министерство экологии и окружающей среды, Китай</w:t>
            </w:r>
          </w:p>
          <w:p w14:paraId="2E283937" w14:textId="05EB4643" w:rsidR="00F07B10" w:rsidRPr="00614F0B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Выступления министров </w:t>
            </w:r>
          </w:p>
          <w:p w14:paraId="6D08CB16" w14:textId="3166943B" w:rsidR="001A3A4C" w:rsidRPr="00926BB5" w:rsidRDefault="00BA2CE8" w:rsidP="00F07B10">
            <w:pPr>
              <w:pStyle w:val="ListParagraph"/>
              <w:numPr>
                <w:ilvl w:val="1"/>
                <w:numId w:val="5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Заключительные замечания: Г-н Чжан Чжаньхай, заместитель Министра, Министерство природных ресурсов Китая, сопредседатель </w:t>
            </w:r>
          </w:p>
        </w:tc>
      </w:tr>
      <w:tr w:rsidR="00B03892" w:rsidRPr="00926BB5" w14:paraId="6095FB69" w14:textId="77777777">
        <w:tc>
          <w:tcPr>
            <w:tcW w:w="2547" w:type="dxa"/>
            <w:tcBorders>
              <w:bottom w:val="single" w:sz="4" w:space="0" w:color="auto"/>
            </w:tcBorders>
          </w:tcPr>
          <w:p w14:paraId="650688D9" w14:textId="3507B0F2" w:rsidR="00B03892" w:rsidRPr="008434FE" w:rsidRDefault="00BB1F55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lastRenderedPageBreak/>
              <w:br w:type="page"/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32488633" w14:textId="15FEC891" w:rsidR="00DD4695" w:rsidRPr="00614F0B" w:rsidRDefault="00F11C4B" w:rsidP="001D3088">
            <w:pPr>
              <w:spacing w:before="40" w:after="40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Круглый стол D: Знания, инновации и совместное использование выгод: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Обеспечение того, чтобы все люди пользовались выгодами от знаний, технологий и инноваций, связанных с биоразнообразием, в том числе посредством оценки и использования технологий, а также управления ими </w:t>
            </w:r>
          </w:p>
          <w:p w14:paraId="733B3163" w14:textId="1AFB90E1" w:rsidR="00DD4695" w:rsidRPr="00614F0B" w:rsidRDefault="00DD4695" w:rsidP="00CF0003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contextualSpacing w:val="0"/>
              <w:jc w:val="both"/>
              <w:rPr>
                <w:rFonts w:cs="Calibri"/>
              </w:rPr>
            </w:pPr>
            <w:r>
              <w:rPr>
                <w:i/>
              </w:rPr>
              <w:t xml:space="preserve">Под председательством г-на Чжана Япина, вице-президента Китайской академии наук, и Е. П. г-на Карлоса Корреа Эскафа, Министра окружающей среды и развития Колумбии </w:t>
            </w:r>
          </w:p>
          <w:p w14:paraId="55A5F9CB" w14:textId="24F1DB28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120" w:after="4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Вступительное заявление: Е. П. г-н Карлос Корреа Эскаф, Министр окружающей среды и развития Колумбии, сопредседатель </w:t>
            </w:r>
          </w:p>
          <w:p w14:paraId="365AD939" w14:textId="156A5577" w:rsidR="00F11C4B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Введение в тему двумя </w:t>
            </w:r>
            <w:r w:rsidR="00D87B1A">
              <w:t>авторитетными экспертами международного уровня</w:t>
            </w:r>
          </w:p>
          <w:p w14:paraId="564C240A" w14:textId="6D7158AF" w:rsidR="00F11C4B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>- Г-н Ма Кэпин, Институт ботаники, Китайская академия наук</w:t>
            </w:r>
          </w:p>
          <w:p w14:paraId="5B6CB8EF" w14:textId="2925CD25" w:rsidR="00BA2CE8" w:rsidRPr="00614F0B" w:rsidRDefault="00A66716" w:rsidP="00D05322">
            <w:pPr>
              <w:pStyle w:val="ListParagraph"/>
              <w:spacing w:before="80" w:after="80" w:line="240" w:lineRule="auto"/>
              <w:ind w:left="1599" w:hanging="142"/>
              <w:contextualSpacing w:val="0"/>
              <w:jc w:val="both"/>
              <w:rPr>
                <w:rFonts w:cs="Calibri"/>
              </w:rPr>
            </w:pPr>
            <w:r>
              <w:t xml:space="preserve">- Проф. Рейчел Винберг, заведующая кафедрой </w:t>
            </w:r>
            <w:r w:rsidR="0030275B">
              <w:t>ю</w:t>
            </w:r>
            <w:r>
              <w:t>жноафриканских исследований, Университет Кейптауна</w:t>
            </w:r>
          </w:p>
          <w:p w14:paraId="6E4AF8F7" w14:textId="2B047D15" w:rsidR="00BA2CE8" w:rsidRPr="00614F0B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lastRenderedPageBreak/>
              <w:t xml:space="preserve">Выступления министров </w:t>
            </w:r>
          </w:p>
          <w:p w14:paraId="54D092A1" w14:textId="399CE0FD" w:rsidR="001A3A4C" w:rsidRPr="00926BB5" w:rsidRDefault="00BA2CE8" w:rsidP="00CF0003">
            <w:pPr>
              <w:pStyle w:val="ListParagraph"/>
              <w:numPr>
                <w:ilvl w:val="1"/>
                <w:numId w:val="3"/>
              </w:numPr>
              <w:spacing w:before="80" w:after="80" w:line="240" w:lineRule="auto"/>
              <w:ind w:left="1434" w:hanging="357"/>
              <w:contextualSpacing w:val="0"/>
              <w:jc w:val="both"/>
              <w:rPr>
                <w:rFonts w:cs="Calibri"/>
              </w:rPr>
            </w:pPr>
            <w:r>
              <w:t xml:space="preserve">Заключительные замечания: Г-н Чжан Япин, вице-президент Китайской академии наук, сопредседатель </w:t>
            </w:r>
          </w:p>
        </w:tc>
      </w:tr>
      <w:tr w:rsidR="00B03892" w:rsidRPr="00306EEE" w14:paraId="578CA54C" w14:textId="77777777">
        <w:trPr>
          <w:trHeight w:val="2118"/>
        </w:trPr>
        <w:tc>
          <w:tcPr>
            <w:tcW w:w="2547" w:type="dxa"/>
          </w:tcPr>
          <w:p w14:paraId="74DACB93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lastRenderedPageBreak/>
              <w:t>СЕГМЕНТ С УЧАСТИЕМ МИНИСТРОВ</w:t>
            </w:r>
          </w:p>
          <w:p w14:paraId="08C0BDD7" w14:textId="77777777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ЗАКЛЮЧИТЕЛЬНОЕ ПЛЕНАРНОЕ ЗАСЕДАНИЕ</w:t>
            </w:r>
          </w:p>
          <w:p w14:paraId="653FA942" w14:textId="76454CE1" w:rsidR="00B03892" w:rsidRPr="00926BB5" w:rsidRDefault="00B22FAB">
            <w:pPr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15:00-17:00 </w:t>
            </w:r>
          </w:p>
        </w:tc>
        <w:tc>
          <w:tcPr>
            <w:tcW w:w="7551" w:type="dxa"/>
          </w:tcPr>
          <w:p w14:paraId="564D461B" w14:textId="4BE12DDC" w:rsidR="00B03892" w:rsidRPr="00926BB5" w:rsidRDefault="00B22FAB" w:rsidP="00CF0003">
            <w:pPr>
              <w:spacing w:before="40" w:after="4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Под председательством Е. П. г-на Хуана Жуньцю, Министра экологии и окружающей среды Китая</w:t>
            </w:r>
          </w:p>
          <w:p w14:paraId="6D8760AF" w14:textId="202A73CB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 xml:space="preserve">Доклады сопредседателей круглых столов </w:t>
            </w:r>
          </w:p>
          <w:p w14:paraId="7D950278" w14:textId="7DDB050E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 xml:space="preserve">Принятие Куньминской декларации </w:t>
            </w:r>
          </w:p>
          <w:p w14:paraId="7AF7C0EE" w14:textId="17A8F031" w:rsidR="00817CF9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i/>
              </w:rPr>
            </w:pPr>
            <w:r>
              <w:t xml:space="preserve">Заявления от имени регионов </w:t>
            </w:r>
          </w:p>
          <w:p w14:paraId="31E96D2A" w14:textId="63F6EDAE" w:rsidR="00817CF9" w:rsidRPr="00926BB5" w:rsidRDefault="00817CF9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  <w:i/>
              </w:rPr>
            </w:pPr>
            <w:r>
              <w:t xml:space="preserve">Заявления от имени групп субъектов деятельности, не являющихся Сторонами: </w:t>
            </w:r>
          </w:p>
          <w:p w14:paraId="09B4E7E4" w14:textId="13091650" w:rsidR="00817CF9" w:rsidRPr="00926BB5" w:rsidRDefault="003870B9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 xml:space="preserve">Коренные народы и местные общины (Международный форум коренных народов по биоразнообразию) </w:t>
            </w:r>
          </w:p>
          <w:p w14:paraId="4345F8CB" w14:textId="6A980962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>Субнациональные и местные правительства (Международный совет по местным экологическим инициативам)</w:t>
            </w:r>
          </w:p>
          <w:p w14:paraId="21C87388" w14:textId="65ACD1BC" w:rsidR="00817CF9" w:rsidRPr="00926BB5" w:rsidRDefault="00337B20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>Гражданское общество (Альянс КБР)</w:t>
            </w:r>
          </w:p>
          <w:p w14:paraId="6FA3C78E" w14:textId="52701A28" w:rsidR="00817CF9" w:rsidRPr="00926BB5" w:rsidRDefault="00817CF9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 xml:space="preserve">Женщины (Совет женщин КБР) </w:t>
            </w:r>
          </w:p>
          <w:p w14:paraId="0153FA04" w14:textId="35C7FEE6" w:rsidR="004207D6" w:rsidRPr="00926BB5" w:rsidRDefault="00CA41A6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>МНПО (Международный совет по охране птиц)</w:t>
            </w:r>
          </w:p>
          <w:p w14:paraId="54EE659B" w14:textId="1974E4AB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 xml:space="preserve">Деловые круги (Natura) </w:t>
            </w:r>
          </w:p>
          <w:p w14:paraId="69BE979E" w14:textId="5F63D465" w:rsidR="00BA2CE8" w:rsidRPr="00926BB5" w:rsidRDefault="004B796C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>Представитель деловых кругов Китая (Mengniu Group)</w:t>
            </w:r>
          </w:p>
          <w:p w14:paraId="3B2A804C" w14:textId="77777777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>Финансовый сектор (Amundi)</w:t>
            </w:r>
          </w:p>
          <w:p w14:paraId="20859AD4" w14:textId="051C5927" w:rsidR="00BA2CE8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 xml:space="preserve">Академические и научно-исследовательские учреждения (Консорциум научных партнеров - Смитсоновский институт) </w:t>
            </w:r>
          </w:p>
          <w:p w14:paraId="26C897E8" w14:textId="4D5AB894" w:rsidR="004B796C" w:rsidRPr="00926BB5" w:rsidRDefault="00BA2CE8" w:rsidP="00CF0003">
            <w:pPr>
              <w:pStyle w:val="ListParagraph"/>
              <w:numPr>
                <w:ilvl w:val="1"/>
                <w:numId w:val="4"/>
              </w:numPr>
              <w:spacing w:before="60" w:after="60" w:line="240" w:lineRule="auto"/>
              <w:ind w:left="1434" w:hanging="357"/>
              <w:contextualSpacing w:val="0"/>
              <w:rPr>
                <w:rFonts w:cs="Calibri"/>
              </w:rPr>
            </w:pPr>
            <w:r>
              <w:t xml:space="preserve">Молодежь (Глобальная сеть молодежи в защиту биоразнообразия) </w:t>
            </w:r>
          </w:p>
          <w:p w14:paraId="5725EB4F" w14:textId="7BE27DCD" w:rsidR="00B03892" w:rsidRPr="00926BB5" w:rsidRDefault="00B22FAB" w:rsidP="00CF0003">
            <w:pPr>
              <w:pStyle w:val="ListParagraph"/>
              <w:numPr>
                <w:ilvl w:val="0"/>
                <w:numId w:val="4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 xml:space="preserve">Заключительные замечания: </w:t>
            </w:r>
          </w:p>
          <w:p w14:paraId="275B0728" w14:textId="77777777" w:rsidR="00824036" w:rsidRPr="00926BB5" w:rsidRDefault="00824036" w:rsidP="00CF0003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>Г-жа Элизабет Мрема, Исполнительный секретарь Конвенции по биологическому разнообразию</w:t>
            </w:r>
          </w:p>
          <w:p w14:paraId="2ADC1133" w14:textId="0A7DC281" w:rsidR="005824E4" w:rsidRPr="00926BB5" w:rsidRDefault="00824036" w:rsidP="00CF0003">
            <w:pPr>
              <w:pStyle w:val="ListParagraph"/>
              <w:numPr>
                <w:ilvl w:val="1"/>
                <w:numId w:val="4"/>
              </w:numPr>
              <w:spacing w:before="40" w:after="40" w:line="240" w:lineRule="auto"/>
              <w:contextualSpacing w:val="0"/>
              <w:rPr>
                <w:rFonts w:cs="Calibri"/>
              </w:rPr>
            </w:pPr>
            <w:r>
              <w:t>Е. П. г-н Хуан Жуньцю, Министр экологии и окружающей среды Китая и Председатель КС-15</w:t>
            </w:r>
            <w:r w:rsidR="000B151B">
              <w:t xml:space="preserve"> </w:t>
            </w:r>
            <w:r w:rsidR="00877914">
              <w:t xml:space="preserve"> </w:t>
            </w:r>
          </w:p>
        </w:tc>
      </w:tr>
    </w:tbl>
    <w:p w14:paraId="6ED39241" w14:textId="77777777" w:rsidR="00A04779" w:rsidRDefault="00A04779" w:rsidP="00DA72C9">
      <w:pPr>
        <w:contextualSpacing/>
        <w:jc w:val="center"/>
        <w:rPr>
          <w:rFonts w:ascii="Calibri" w:hAnsi="Calibri"/>
          <w:sz w:val="22"/>
        </w:rPr>
      </w:pPr>
    </w:p>
    <w:p w14:paraId="576CB9D7" w14:textId="420FAFAF" w:rsidR="00547466" w:rsidRPr="00807874" w:rsidRDefault="006E4F1F" w:rsidP="00DA72C9">
      <w:pPr>
        <w:contextualSpacing/>
        <w:jc w:val="center"/>
        <w:rPr>
          <w:rFonts w:ascii="Calibri" w:eastAsia="Calibri" w:hAnsi="Calibri" w:cs="Calibri"/>
          <w:sz w:val="22"/>
          <w:szCs w:val="20"/>
        </w:rPr>
      </w:pPr>
      <w:bookmarkStart w:id="0" w:name="_GoBack"/>
      <w:bookmarkEnd w:id="0"/>
      <w:r>
        <w:rPr>
          <w:rFonts w:ascii="Calibri" w:hAnsi="Calibri"/>
          <w:sz w:val="22"/>
        </w:rPr>
        <w:t>__________</w:t>
      </w:r>
    </w:p>
    <w:sectPr w:rsidR="00547466" w:rsidRPr="00807874">
      <w:footerReference w:type="default" r:id="rId11"/>
      <w:headerReference w:type="first" r:id="rId12"/>
      <w:pgSz w:w="11906" w:h="16838"/>
      <w:pgMar w:top="1440" w:right="746" w:bottom="1440" w:left="99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029C5" w14:textId="77777777" w:rsidR="00FF796A" w:rsidRDefault="00FF796A">
      <w:r>
        <w:separator/>
      </w:r>
    </w:p>
  </w:endnote>
  <w:endnote w:type="continuationSeparator" w:id="0">
    <w:p w14:paraId="5B9D40E5" w14:textId="77777777" w:rsidR="00FF796A" w:rsidRDefault="00FF796A">
      <w:r>
        <w:continuationSeparator/>
      </w:r>
    </w:p>
  </w:endnote>
  <w:endnote w:type="continuationNotice" w:id="1">
    <w:p w14:paraId="436C3684" w14:textId="77777777" w:rsidR="00FF796A" w:rsidRDefault="00FF7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5FD23" w14:textId="77777777" w:rsidR="008C74E1" w:rsidRPr="00807874" w:rsidRDefault="008C74E1">
    <w:pPr>
      <w:pStyle w:val="Footer"/>
      <w:rPr>
        <w:rFonts w:ascii="Calibri" w:hAnsi="Calibri" w:cs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CD570D" wp14:editId="7E915D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8DCEEA" w14:textId="77777777" w:rsidR="008C74E1" w:rsidRDefault="008C74E1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B68A7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36CD570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0.85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" filled="f" stroked="f" strokeweight=".5pt">
              <v:textbox style="mso-fit-shape-to-text:t" inset="0,0,0,0">
                <w:txbxContent>
                  <w:p w14:paraId="2C8DCEEA" w14:textId="77777777" w:rsidR="008C74E1" w:rsidRDefault="008C74E1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B68A7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8D462" w14:textId="77777777" w:rsidR="00FF796A" w:rsidRDefault="00FF796A">
      <w:r>
        <w:separator/>
      </w:r>
    </w:p>
  </w:footnote>
  <w:footnote w:type="continuationSeparator" w:id="0">
    <w:p w14:paraId="5BAE3AE7" w14:textId="77777777" w:rsidR="00FF796A" w:rsidRDefault="00FF796A">
      <w:r>
        <w:continuationSeparator/>
      </w:r>
    </w:p>
  </w:footnote>
  <w:footnote w:type="continuationNotice" w:id="1">
    <w:p w14:paraId="6A6D609C" w14:textId="77777777" w:rsidR="00FF796A" w:rsidRDefault="00FF79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3D3D" w14:textId="77777777" w:rsidR="008C74E1" w:rsidRDefault="008C74E1">
    <w:pPr>
      <w:jc w:val="right"/>
    </w:pPr>
    <w:r>
      <w:rPr>
        <w:noProof/>
      </w:rPr>
      <w:drawing>
        <wp:inline distT="0" distB="0" distL="0" distR="0" wp14:anchorId="29BAC272" wp14:editId="7CC255C5">
          <wp:extent cx="946150" cy="1193165"/>
          <wp:effectExtent l="0" t="0" r="6350" b="6985"/>
          <wp:docPr id="21" name="Picture 21" descr="A close up of text on a white background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1193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D1C"/>
    <w:multiLevelType w:val="multilevel"/>
    <w:tmpl w:val="02C85D1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26F2"/>
    <w:multiLevelType w:val="multilevel"/>
    <w:tmpl w:val="099126F2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F04B5"/>
    <w:multiLevelType w:val="multilevel"/>
    <w:tmpl w:val="348F04B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938ED"/>
    <w:multiLevelType w:val="hybridMultilevel"/>
    <w:tmpl w:val="1FF8E32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88750A"/>
    <w:multiLevelType w:val="hybridMultilevel"/>
    <w:tmpl w:val="1C403DA0"/>
    <w:lvl w:ilvl="0" w:tplc="A8F67426">
      <w:start w:val="2"/>
      <w:numFmt w:val="upperLetter"/>
      <w:lvlText w:val="%1."/>
      <w:lvlJc w:val="left"/>
      <w:pPr>
        <w:ind w:left="580" w:hanging="360"/>
      </w:pPr>
      <w:rPr>
        <w:rFonts w:hint="default"/>
        <w:b/>
        <w:u w:val="single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52BB261B"/>
    <w:multiLevelType w:val="multilevel"/>
    <w:tmpl w:val="52BB261B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71"/>
    <w:rsid w:val="000007E8"/>
    <w:rsid w:val="000144A3"/>
    <w:rsid w:val="00027C15"/>
    <w:rsid w:val="000337FC"/>
    <w:rsid w:val="00037CCD"/>
    <w:rsid w:val="00040BBC"/>
    <w:rsid w:val="000430C8"/>
    <w:rsid w:val="000455D6"/>
    <w:rsid w:val="000467DE"/>
    <w:rsid w:val="00057282"/>
    <w:rsid w:val="00061D6A"/>
    <w:rsid w:val="00061EC9"/>
    <w:rsid w:val="00064AD4"/>
    <w:rsid w:val="000664E3"/>
    <w:rsid w:val="0007224B"/>
    <w:rsid w:val="0007356F"/>
    <w:rsid w:val="00077843"/>
    <w:rsid w:val="00086CFB"/>
    <w:rsid w:val="00092233"/>
    <w:rsid w:val="00097FAA"/>
    <w:rsid w:val="000A3011"/>
    <w:rsid w:val="000A5660"/>
    <w:rsid w:val="000A56C6"/>
    <w:rsid w:val="000A5F1C"/>
    <w:rsid w:val="000B151B"/>
    <w:rsid w:val="000B15ED"/>
    <w:rsid w:val="000B58ED"/>
    <w:rsid w:val="000C2DE8"/>
    <w:rsid w:val="000C5C43"/>
    <w:rsid w:val="000C5D67"/>
    <w:rsid w:val="000C7D9B"/>
    <w:rsid w:val="000D43FB"/>
    <w:rsid w:val="000D4DDD"/>
    <w:rsid w:val="000D6468"/>
    <w:rsid w:val="000D656A"/>
    <w:rsid w:val="000D6DFE"/>
    <w:rsid w:val="000D75B6"/>
    <w:rsid w:val="000E03D3"/>
    <w:rsid w:val="000E2185"/>
    <w:rsid w:val="000E2DA7"/>
    <w:rsid w:val="000E6483"/>
    <w:rsid w:val="000F3AC9"/>
    <w:rsid w:val="000F40BE"/>
    <w:rsid w:val="000F61F2"/>
    <w:rsid w:val="000F7A2B"/>
    <w:rsid w:val="00103E93"/>
    <w:rsid w:val="00103FB4"/>
    <w:rsid w:val="001100A7"/>
    <w:rsid w:val="0011279E"/>
    <w:rsid w:val="001154F3"/>
    <w:rsid w:val="001173BC"/>
    <w:rsid w:val="00131687"/>
    <w:rsid w:val="0013404B"/>
    <w:rsid w:val="0014462F"/>
    <w:rsid w:val="001507F2"/>
    <w:rsid w:val="0015251B"/>
    <w:rsid w:val="0015387D"/>
    <w:rsid w:val="00156D4E"/>
    <w:rsid w:val="0016191C"/>
    <w:rsid w:val="00162567"/>
    <w:rsid w:val="00162E1B"/>
    <w:rsid w:val="00170755"/>
    <w:rsid w:val="0017402C"/>
    <w:rsid w:val="0017631C"/>
    <w:rsid w:val="00182A08"/>
    <w:rsid w:val="001831FB"/>
    <w:rsid w:val="00183788"/>
    <w:rsid w:val="00184A41"/>
    <w:rsid w:val="001864CE"/>
    <w:rsid w:val="00191658"/>
    <w:rsid w:val="001A31C2"/>
    <w:rsid w:val="001A3A4C"/>
    <w:rsid w:val="001A7520"/>
    <w:rsid w:val="001B077C"/>
    <w:rsid w:val="001B52B7"/>
    <w:rsid w:val="001B53D4"/>
    <w:rsid w:val="001B595E"/>
    <w:rsid w:val="001C3A7D"/>
    <w:rsid w:val="001C7A73"/>
    <w:rsid w:val="001D1E19"/>
    <w:rsid w:val="001D3088"/>
    <w:rsid w:val="001E07CD"/>
    <w:rsid w:val="001E1628"/>
    <w:rsid w:val="001E4DB2"/>
    <w:rsid w:val="001E68E1"/>
    <w:rsid w:val="001E6D14"/>
    <w:rsid w:val="001F5FEB"/>
    <w:rsid w:val="00201E56"/>
    <w:rsid w:val="0020310D"/>
    <w:rsid w:val="00204660"/>
    <w:rsid w:val="00212119"/>
    <w:rsid w:val="002269B3"/>
    <w:rsid w:val="00232453"/>
    <w:rsid w:val="00237963"/>
    <w:rsid w:val="00252F68"/>
    <w:rsid w:val="002553EE"/>
    <w:rsid w:val="002643FA"/>
    <w:rsid w:val="0027377F"/>
    <w:rsid w:val="00280571"/>
    <w:rsid w:val="00281264"/>
    <w:rsid w:val="0028291A"/>
    <w:rsid w:val="0028339C"/>
    <w:rsid w:val="00285CFA"/>
    <w:rsid w:val="002921D8"/>
    <w:rsid w:val="00292E56"/>
    <w:rsid w:val="00295344"/>
    <w:rsid w:val="00297B8F"/>
    <w:rsid w:val="002A5983"/>
    <w:rsid w:val="002B3D58"/>
    <w:rsid w:val="002C090C"/>
    <w:rsid w:val="002C41CD"/>
    <w:rsid w:val="002D0207"/>
    <w:rsid w:val="002D065B"/>
    <w:rsid w:val="002D3A01"/>
    <w:rsid w:val="002D3E99"/>
    <w:rsid w:val="002D4B1C"/>
    <w:rsid w:val="002D6B25"/>
    <w:rsid w:val="002E0895"/>
    <w:rsid w:val="002E1039"/>
    <w:rsid w:val="002E4313"/>
    <w:rsid w:val="002E4E50"/>
    <w:rsid w:val="002E71A9"/>
    <w:rsid w:val="002F4C92"/>
    <w:rsid w:val="002F59B3"/>
    <w:rsid w:val="0030075F"/>
    <w:rsid w:val="00301915"/>
    <w:rsid w:val="0030275B"/>
    <w:rsid w:val="00306EEE"/>
    <w:rsid w:val="003153BF"/>
    <w:rsid w:val="00316F8D"/>
    <w:rsid w:val="00331512"/>
    <w:rsid w:val="003318D3"/>
    <w:rsid w:val="003325A6"/>
    <w:rsid w:val="00336D95"/>
    <w:rsid w:val="00337B20"/>
    <w:rsid w:val="00337DAA"/>
    <w:rsid w:val="0034034B"/>
    <w:rsid w:val="0034095F"/>
    <w:rsid w:val="00341064"/>
    <w:rsid w:val="00341B73"/>
    <w:rsid w:val="00343D91"/>
    <w:rsid w:val="00344F8F"/>
    <w:rsid w:val="0034593A"/>
    <w:rsid w:val="00350B92"/>
    <w:rsid w:val="003548F1"/>
    <w:rsid w:val="0035544A"/>
    <w:rsid w:val="00355A68"/>
    <w:rsid w:val="003714DC"/>
    <w:rsid w:val="0037453E"/>
    <w:rsid w:val="00376F74"/>
    <w:rsid w:val="00380B06"/>
    <w:rsid w:val="00382AA1"/>
    <w:rsid w:val="00384EF8"/>
    <w:rsid w:val="00385774"/>
    <w:rsid w:val="003860D3"/>
    <w:rsid w:val="003870B9"/>
    <w:rsid w:val="003914FE"/>
    <w:rsid w:val="003944B2"/>
    <w:rsid w:val="003A0928"/>
    <w:rsid w:val="003A339F"/>
    <w:rsid w:val="003A4A11"/>
    <w:rsid w:val="003B1896"/>
    <w:rsid w:val="003B4C1A"/>
    <w:rsid w:val="003B5FAA"/>
    <w:rsid w:val="003D2901"/>
    <w:rsid w:val="003D48B5"/>
    <w:rsid w:val="003D5219"/>
    <w:rsid w:val="003E115C"/>
    <w:rsid w:val="003E46C0"/>
    <w:rsid w:val="003E7851"/>
    <w:rsid w:val="003F14D5"/>
    <w:rsid w:val="003F3ABA"/>
    <w:rsid w:val="003F3F39"/>
    <w:rsid w:val="004040EA"/>
    <w:rsid w:val="00404BEA"/>
    <w:rsid w:val="00413C05"/>
    <w:rsid w:val="00415EED"/>
    <w:rsid w:val="004207D6"/>
    <w:rsid w:val="00420E91"/>
    <w:rsid w:val="0042718A"/>
    <w:rsid w:val="0042778B"/>
    <w:rsid w:val="0043439A"/>
    <w:rsid w:val="0043628D"/>
    <w:rsid w:val="00437AA3"/>
    <w:rsid w:val="00446432"/>
    <w:rsid w:val="00451B53"/>
    <w:rsid w:val="00455E73"/>
    <w:rsid w:val="00475896"/>
    <w:rsid w:val="004759E7"/>
    <w:rsid w:val="004761CF"/>
    <w:rsid w:val="0047735E"/>
    <w:rsid w:val="004841DC"/>
    <w:rsid w:val="00484E7D"/>
    <w:rsid w:val="0048577E"/>
    <w:rsid w:val="00490167"/>
    <w:rsid w:val="00490902"/>
    <w:rsid w:val="004A4736"/>
    <w:rsid w:val="004B2473"/>
    <w:rsid w:val="004B3A85"/>
    <w:rsid w:val="004B7508"/>
    <w:rsid w:val="004B796C"/>
    <w:rsid w:val="004C15AE"/>
    <w:rsid w:val="004C15CB"/>
    <w:rsid w:val="004C341A"/>
    <w:rsid w:val="004C4A8F"/>
    <w:rsid w:val="004D14A9"/>
    <w:rsid w:val="004E0AF3"/>
    <w:rsid w:val="004E27C7"/>
    <w:rsid w:val="004E4689"/>
    <w:rsid w:val="004F012E"/>
    <w:rsid w:val="004F129E"/>
    <w:rsid w:val="004F136F"/>
    <w:rsid w:val="004F36C1"/>
    <w:rsid w:val="004F5D96"/>
    <w:rsid w:val="00500376"/>
    <w:rsid w:val="00500A91"/>
    <w:rsid w:val="0050100E"/>
    <w:rsid w:val="005068E3"/>
    <w:rsid w:val="0051066C"/>
    <w:rsid w:val="005170C6"/>
    <w:rsid w:val="005223A9"/>
    <w:rsid w:val="00523805"/>
    <w:rsid w:val="00525107"/>
    <w:rsid w:val="00531A27"/>
    <w:rsid w:val="00531A9B"/>
    <w:rsid w:val="00533BC4"/>
    <w:rsid w:val="00537145"/>
    <w:rsid w:val="00541CA7"/>
    <w:rsid w:val="00542159"/>
    <w:rsid w:val="0054229B"/>
    <w:rsid w:val="005428A5"/>
    <w:rsid w:val="00543D1A"/>
    <w:rsid w:val="0054471C"/>
    <w:rsid w:val="005453C5"/>
    <w:rsid w:val="00546CF3"/>
    <w:rsid w:val="00547466"/>
    <w:rsid w:val="00547992"/>
    <w:rsid w:val="00552D4E"/>
    <w:rsid w:val="00564DAE"/>
    <w:rsid w:val="005653CE"/>
    <w:rsid w:val="00567E89"/>
    <w:rsid w:val="0057085B"/>
    <w:rsid w:val="005711FE"/>
    <w:rsid w:val="005824E4"/>
    <w:rsid w:val="00584A4F"/>
    <w:rsid w:val="00584C53"/>
    <w:rsid w:val="00595075"/>
    <w:rsid w:val="005969A8"/>
    <w:rsid w:val="005A3AE1"/>
    <w:rsid w:val="005A3DAB"/>
    <w:rsid w:val="005A5E4A"/>
    <w:rsid w:val="005A636D"/>
    <w:rsid w:val="005B3F32"/>
    <w:rsid w:val="005B4510"/>
    <w:rsid w:val="005C2BA8"/>
    <w:rsid w:val="005C44FF"/>
    <w:rsid w:val="005C476D"/>
    <w:rsid w:val="005C6F80"/>
    <w:rsid w:val="005C7D3A"/>
    <w:rsid w:val="005D2031"/>
    <w:rsid w:val="005D3A55"/>
    <w:rsid w:val="005D3DB8"/>
    <w:rsid w:val="005E132D"/>
    <w:rsid w:val="005E2356"/>
    <w:rsid w:val="005E27B6"/>
    <w:rsid w:val="005E38FF"/>
    <w:rsid w:val="005E791D"/>
    <w:rsid w:val="005F2D72"/>
    <w:rsid w:val="005F6829"/>
    <w:rsid w:val="00600EC7"/>
    <w:rsid w:val="006037D6"/>
    <w:rsid w:val="00604392"/>
    <w:rsid w:val="0061332C"/>
    <w:rsid w:val="00614958"/>
    <w:rsid w:val="00614F0B"/>
    <w:rsid w:val="0061585F"/>
    <w:rsid w:val="00623544"/>
    <w:rsid w:val="00626C2E"/>
    <w:rsid w:val="0063121C"/>
    <w:rsid w:val="00632295"/>
    <w:rsid w:val="006342F4"/>
    <w:rsid w:val="006410E3"/>
    <w:rsid w:val="00647D0B"/>
    <w:rsid w:val="00652351"/>
    <w:rsid w:val="0065373D"/>
    <w:rsid w:val="006755FB"/>
    <w:rsid w:val="00680557"/>
    <w:rsid w:val="00683EEA"/>
    <w:rsid w:val="00684C5B"/>
    <w:rsid w:val="00685663"/>
    <w:rsid w:val="006908A4"/>
    <w:rsid w:val="006A259C"/>
    <w:rsid w:val="006A31CA"/>
    <w:rsid w:val="006B004D"/>
    <w:rsid w:val="006C135A"/>
    <w:rsid w:val="006C265C"/>
    <w:rsid w:val="006C41E2"/>
    <w:rsid w:val="006C72B0"/>
    <w:rsid w:val="006D0DD8"/>
    <w:rsid w:val="006D13C1"/>
    <w:rsid w:val="006D23AA"/>
    <w:rsid w:val="006D6F03"/>
    <w:rsid w:val="006E46E6"/>
    <w:rsid w:val="006E4F1F"/>
    <w:rsid w:val="006E52AE"/>
    <w:rsid w:val="006E6F17"/>
    <w:rsid w:val="006F0848"/>
    <w:rsid w:val="006F1628"/>
    <w:rsid w:val="006F4265"/>
    <w:rsid w:val="006F4B5D"/>
    <w:rsid w:val="006F4D9C"/>
    <w:rsid w:val="006F79A1"/>
    <w:rsid w:val="00700DC5"/>
    <w:rsid w:val="00703116"/>
    <w:rsid w:val="007056CA"/>
    <w:rsid w:val="00705BB6"/>
    <w:rsid w:val="00716C56"/>
    <w:rsid w:val="007220D8"/>
    <w:rsid w:val="00722B01"/>
    <w:rsid w:val="007237BB"/>
    <w:rsid w:val="007245F0"/>
    <w:rsid w:val="00724AC6"/>
    <w:rsid w:val="00725137"/>
    <w:rsid w:val="00734E6D"/>
    <w:rsid w:val="00735229"/>
    <w:rsid w:val="00736220"/>
    <w:rsid w:val="00744AA9"/>
    <w:rsid w:val="00744FFD"/>
    <w:rsid w:val="00746454"/>
    <w:rsid w:val="00750FBA"/>
    <w:rsid w:val="0075567F"/>
    <w:rsid w:val="00755CB4"/>
    <w:rsid w:val="00757439"/>
    <w:rsid w:val="00761F19"/>
    <w:rsid w:val="00761FC5"/>
    <w:rsid w:val="00764089"/>
    <w:rsid w:val="00764D4C"/>
    <w:rsid w:val="007651D9"/>
    <w:rsid w:val="00770D03"/>
    <w:rsid w:val="00772B2B"/>
    <w:rsid w:val="007831C5"/>
    <w:rsid w:val="00790B56"/>
    <w:rsid w:val="00793FDB"/>
    <w:rsid w:val="007A2A39"/>
    <w:rsid w:val="007B02B2"/>
    <w:rsid w:val="007B198F"/>
    <w:rsid w:val="007B7C45"/>
    <w:rsid w:val="007C4B5F"/>
    <w:rsid w:val="007C6FEE"/>
    <w:rsid w:val="007D1912"/>
    <w:rsid w:val="007D3EB4"/>
    <w:rsid w:val="007D4383"/>
    <w:rsid w:val="007D4EE9"/>
    <w:rsid w:val="007E1CCB"/>
    <w:rsid w:val="007E25C0"/>
    <w:rsid w:val="007E4073"/>
    <w:rsid w:val="007E50A5"/>
    <w:rsid w:val="007E52D5"/>
    <w:rsid w:val="007E6622"/>
    <w:rsid w:val="007F12E7"/>
    <w:rsid w:val="007F2C54"/>
    <w:rsid w:val="007F4E5E"/>
    <w:rsid w:val="007F784E"/>
    <w:rsid w:val="008070EA"/>
    <w:rsid w:val="00807874"/>
    <w:rsid w:val="008153BE"/>
    <w:rsid w:val="008154D8"/>
    <w:rsid w:val="00817CF9"/>
    <w:rsid w:val="00823471"/>
    <w:rsid w:val="00824036"/>
    <w:rsid w:val="00826E9F"/>
    <w:rsid w:val="00827065"/>
    <w:rsid w:val="00842FC5"/>
    <w:rsid w:val="008434FE"/>
    <w:rsid w:val="00845662"/>
    <w:rsid w:val="00846ABB"/>
    <w:rsid w:val="00860BA8"/>
    <w:rsid w:val="00861BE0"/>
    <w:rsid w:val="0086229A"/>
    <w:rsid w:val="00864898"/>
    <w:rsid w:val="00877914"/>
    <w:rsid w:val="008818B0"/>
    <w:rsid w:val="00884F9D"/>
    <w:rsid w:val="00885019"/>
    <w:rsid w:val="008867F0"/>
    <w:rsid w:val="00886A0E"/>
    <w:rsid w:val="00890506"/>
    <w:rsid w:val="00890E6D"/>
    <w:rsid w:val="008966C7"/>
    <w:rsid w:val="008A3D1C"/>
    <w:rsid w:val="008A5E71"/>
    <w:rsid w:val="008A5EC1"/>
    <w:rsid w:val="008B008D"/>
    <w:rsid w:val="008B0B38"/>
    <w:rsid w:val="008B3F89"/>
    <w:rsid w:val="008B4EB8"/>
    <w:rsid w:val="008B5809"/>
    <w:rsid w:val="008C1CF4"/>
    <w:rsid w:val="008C74E1"/>
    <w:rsid w:val="008C7DCB"/>
    <w:rsid w:val="008D44A1"/>
    <w:rsid w:val="008E38D0"/>
    <w:rsid w:val="008F0664"/>
    <w:rsid w:val="00900F23"/>
    <w:rsid w:val="0090112D"/>
    <w:rsid w:val="009050A2"/>
    <w:rsid w:val="00905199"/>
    <w:rsid w:val="009069DE"/>
    <w:rsid w:val="00911035"/>
    <w:rsid w:val="00914A2C"/>
    <w:rsid w:val="00916F6C"/>
    <w:rsid w:val="00917789"/>
    <w:rsid w:val="00923DD2"/>
    <w:rsid w:val="0092621A"/>
    <w:rsid w:val="0092624F"/>
    <w:rsid w:val="00926BB5"/>
    <w:rsid w:val="009348C6"/>
    <w:rsid w:val="009476E1"/>
    <w:rsid w:val="009600A4"/>
    <w:rsid w:val="00963F8E"/>
    <w:rsid w:val="00975860"/>
    <w:rsid w:val="00981B7F"/>
    <w:rsid w:val="009836FE"/>
    <w:rsid w:val="00985E55"/>
    <w:rsid w:val="00987D85"/>
    <w:rsid w:val="009A129B"/>
    <w:rsid w:val="009A1579"/>
    <w:rsid w:val="009A2FF4"/>
    <w:rsid w:val="009A3D36"/>
    <w:rsid w:val="009A5DA4"/>
    <w:rsid w:val="009B3563"/>
    <w:rsid w:val="009B56A9"/>
    <w:rsid w:val="009C35DA"/>
    <w:rsid w:val="009C4560"/>
    <w:rsid w:val="009C6C59"/>
    <w:rsid w:val="009C7BE5"/>
    <w:rsid w:val="009D0B8C"/>
    <w:rsid w:val="009D2E01"/>
    <w:rsid w:val="009D38E1"/>
    <w:rsid w:val="009E1F08"/>
    <w:rsid w:val="009E3B2A"/>
    <w:rsid w:val="009E4E9F"/>
    <w:rsid w:val="009E5EC7"/>
    <w:rsid w:val="009E62E3"/>
    <w:rsid w:val="009E6EB6"/>
    <w:rsid w:val="009F063F"/>
    <w:rsid w:val="009F160F"/>
    <w:rsid w:val="009F417C"/>
    <w:rsid w:val="009F521C"/>
    <w:rsid w:val="009F56F3"/>
    <w:rsid w:val="00A032E2"/>
    <w:rsid w:val="00A0387A"/>
    <w:rsid w:val="00A04779"/>
    <w:rsid w:val="00A104E5"/>
    <w:rsid w:val="00A13508"/>
    <w:rsid w:val="00A26016"/>
    <w:rsid w:val="00A2613D"/>
    <w:rsid w:val="00A3159E"/>
    <w:rsid w:val="00A32957"/>
    <w:rsid w:val="00A33147"/>
    <w:rsid w:val="00A45B8A"/>
    <w:rsid w:val="00A46EB4"/>
    <w:rsid w:val="00A478BF"/>
    <w:rsid w:val="00A5374B"/>
    <w:rsid w:val="00A57900"/>
    <w:rsid w:val="00A66716"/>
    <w:rsid w:val="00A7097F"/>
    <w:rsid w:val="00A72081"/>
    <w:rsid w:val="00A72C0D"/>
    <w:rsid w:val="00A75840"/>
    <w:rsid w:val="00A803C7"/>
    <w:rsid w:val="00A80B86"/>
    <w:rsid w:val="00A81FF3"/>
    <w:rsid w:val="00A859EE"/>
    <w:rsid w:val="00A8620C"/>
    <w:rsid w:val="00A95989"/>
    <w:rsid w:val="00A9599F"/>
    <w:rsid w:val="00A962B4"/>
    <w:rsid w:val="00A9772D"/>
    <w:rsid w:val="00AA4642"/>
    <w:rsid w:val="00AA6AB3"/>
    <w:rsid w:val="00AA71A1"/>
    <w:rsid w:val="00AB067D"/>
    <w:rsid w:val="00AB2194"/>
    <w:rsid w:val="00AB68A7"/>
    <w:rsid w:val="00AC6094"/>
    <w:rsid w:val="00AC6208"/>
    <w:rsid w:val="00AC7446"/>
    <w:rsid w:val="00AD415D"/>
    <w:rsid w:val="00AD6FB2"/>
    <w:rsid w:val="00AE2140"/>
    <w:rsid w:val="00AE349E"/>
    <w:rsid w:val="00AE61BC"/>
    <w:rsid w:val="00AE6597"/>
    <w:rsid w:val="00AF2B26"/>
    <w:rsid w:val="00AF4622"/>
    <w:rsid w:val="00AF53D7"/>
    <w:rsid w:val="00AF6A0F"/>
    <w:rsid w:val="00B01339"/>
    <w:rsid w:val="00B02969"/>
    <w:rsid w:val="00B03892"/>
    <w:rsid w:val="00B1112E"/>
    <w:rsid w:val="00B1657B"/>
    <w:rsid w:val="00B2266D"/>
    <w:rsid w:val="00B22FAB"/>
    <w:rsid w:val="00B24404"/>
    <w:rsid w:val="00B24A51"/>
    <w:rsid w:val="00B27C97"/>
    <w:rsid w:val="00B4062B"/>
    <w:rsid w:val="00B45989"/>
    <w:rsid w:val="00B46D8A"/>
    <w:rsid w:val="00B504C8"/>
    <w:rsid w:val="00B52CB3"/>
    <w:rsid w:val="00B54B30"/>
    <w:rsid w:val="00B55435"/>
    <w:rsid w:val="00B55BF4"/>
    <w:rsid w:val="00B56802"/>
    <w:rsid w:val="00B613A0"/>
    <w:rsid w:val="00B62898"/>
    <w:rsid w:val="00B6336C"/>
    <w:rsid w:val="00B63F76"/>
    <w:rsid w:val="00B64A65"/>
    <w:rsid w:val="00B73F87"/>
    <w:rsid w:val="00B819DD"/>
    <w:rsid w:val="00B868E1"/>
    <w:rsid w:val="00B9377A"/>
    <w:rsid w:val="00BA2CE8"/>
    <w:rsid w:val="00BA4DCF"/>
    <w:rsid w:val="00BB1F55"/>
    <w:rsid w:val="00BB50E4"/>
    <w:rsid w:val="00BB78A2"/>
    <w:rsid w:val="00BB7E0F"/>
    <w:rsid w:val="00BC3AF1"/>
    <w:rsid w:val="00BC56D4"/>
    <w:rsid w:val="00BD2BEA"/>
    <w:rsid w:val="00BD467E"/>
    <w:rsid w:val="00BE05D2"/>
    <w:rsid w:val="00BE0FB1"/>
    <w:rsid w:val="00BE3FF2"/>
    <w:rsid w:val="00BE58CC"/>
    <w:rsid w:val="00BE7ADE"/>
    <w:rsid w:val="00BF1AE0"/>
    <w:rsid w:val="00BF3CB8"/>
    <w:rsid w:val="00BF5140"/>
    <w:rsid w:val="00BF7214"/>
    <w:rsid w:val="00C02332"/>
    <w:rsid w:val="00C04DDE"/>
    <w:rsid w:val="00C0540B"/>
    <w:rsid w:val="00C05436"/>
    <w:rsid w:val="00C1313F"/>
    <w:rsid w:val="00C25FD2"/>
    <w:rsid w:val="00C32603"/>
    <w:rsid w:val="00C33DB5"/>
    <w:rsid w:val="00C346D9"/>
    <w:rsid w:val="00C41F21"/>
    <w:rsid w:val="00C4321D"/>
    <w:rsid w:val="00C4453E"/>
    <w:rsid w:val="00C625B7"/>
    <w:rsid w:val="00C62BC9"/>
    <w:rsid w:val="00C678D5"/>
    <w:rsid w:val="00C67F4F"/>
    <w:rsid w:val="00C73034"/>
    <w:rsid w:val="00C755A8"/>
    <w:rsid w:val="00C75E98"/>
    <w:rsid w:val="00C76BE5"/>
    <w:rsid w:val="00C84941"/>
    <w:rsid w:val="00C85918"/>
    <w:rsid w:val="00C85C83"/>
    <w:rsid w:val="00C9142F"/>
    <w:rsid w:val="00C91D61"/>
    <w:rsid w:val="00C969B1"/>
    <w:rsid w:val="00C97AF0"/>
    <w:rsid w:val="00CA41A6"/>
    <w:rsid w:val="00CB4597"/>
    <w:rsid w:val="00CC2051"/>
    <w:rsid w:val="00CC2256"/>
    <w:rsid w:val="00CC6CD2"/>
    <w:rsid w:val="00CD2426"/>
    <w:rsid w:val="00CD5438"/>
    <w:rsid w:val="00CD677B"/>
    <w:rsid w:val="00CE0008"/>
    <w:rsid w:val="00CE2652"/>
    <w:rsid w:val="00CF0003"/>
    <w:rsid w:val="00CF7A43"/>
    <w:rsid w:val="00D02EA9"/>
    <w:rsid w:val="00D04F4F"/>
    <w:rsid w:val="00D04F82"/>
    <w:rsid w:val="00D05322"/>
    <w:rsid w:val="00D05C52"/>
    <w:rsid w:val="00D142B8"/>
    <w:rsid w:val="00D1725A"/>
    <w:rsid w:val="00D21D00"/>
    <w:rsid w:val="00D27716"/>
    <w:rsid w:val="00D277BC"/>
    <w:rsid w:val="00D33D76"/>
    <w:rsid w:val="00D341A1"/>
    <w:rsid w:val="00D34520"/>
    <w:rsid w:val="00D40E4F"/>
    <w:rsid w:val="00D414E4"/>
    <w:rsid w:val="00D427D8"/>
    <w:rsid w:val="00D44849"/>
    <w:rsid w:val="00D51DDA"/>
    <w:rsid w:val="00D64DE3"/>
    <w:rsid w:val="00D72C89"/>
    <w:rsid w:val="00D733BC"/>
    <w:rsid w:val="00D82159"/>
    <w:rsid w:val="00D83931"/>
    <w:rsid w:val="00D85358"/>
    <w:rsid w:val="00D86994"/>
    <w:rsid w:val="00D86EE1"/>
    <w:rsid w:val="00D87B1A"/>
    <w:rsid w:val="00D91299"/>
    <w:rsid w:val="00D93109"/>
    <w:rsid w:val="00D93BAE"/>
    <w:rsid w:val="00D959A3"/>
    <w:rsid w:val="00D968A5"/>
    <w:rsid w:val="00DA2F92"/>
    <w:rsid w:val="00DA72C9"/>
    <w:rsid w:val="00DB301D"/>
    <w:rsid w:val="00DB3F63"/>
    <w:rsid w:val="00DC05D8"/>
    <w:rsid w:val="00DC34F5"/>
    <w:rsid w:val="00DC434B"/>
    <w:rsid w:val="00DC64D1"/>
    <w:rsid w:val="00DD2ACC"/>
    <w:rsid w:val="00DD4695"/>
    <w:rsid w:val="00DE3AF0"/>
    <w:rsid w:val="00DF1365"/>
    <w:rsid w:val="00DF721A"/>
    <w:rsid w:val="00E00888"/>
    <w:rsid w:val="00E00A7E"/>
    <w:rsid w:val="00E039E0"/>
    <w:rsid w:val="00E05448"/>
    <w:rsid w:val="00E0562E"/>
    <w:rsid w:val="00E1009B"/>
    <w:rsid w:val="00E11963"/>
    <w:rsid w:val="00E13518"/>
    <w:rsid w:val="00E168C5"/>
    <w:rsid w:val="00E22665"/>
    <w:rsid w:val="00E242B2"/>
    <w:rsid w:val="00E2552F"/>
    <w:rsid w:val="00E25C86"/>
    <w:rsid w:val="00E3038C"/>
    <w:rsid w:val="00E34807"/>
    <w:rsid w:val="00E34F96"/>
    <w:rsid w:val="00E42EDF"/>
    <w:rsid w:val="00E64957"/>
    <w:rsid w:val="00E741B1"/>
    <w:rsid w:val="00E775EF"/>
    <w:rsid w:val="00E80911"/>
    <w:rsid w:val="00E81EDB"/>
    <w:rsid w:val="00E831A8"/>
    <w:rsid w:val="00E853F8"/>
    <w:rsid w:val="00E871F9"/>
    <w:rsid w:val="00E97DD0"/>
    <w:rsid w:val="00EA11DD"/>
    <w:rsid w:val="00EA4001"/>
    <w:rsid w:val="00EA5EBB"/>
    <w:rsid w:val="00EB07AC"/>
    <w:rsid w:val="00EB1C1A"/>
    <w:rsid w:val="00EB56BF"/>
    <w:rsid w:val="00EC077A"/>
    <w:rsid w:val="00EC2291"/>
    <w:rsid w:val="00EC45E0"/>
    <w:rsid w:val="00EC49AE"/>
    <w:rsid w:val="00EC6A05"/>
    <w:rsid w:val="00EC6E60"/>
    <w:rsid w:val="00ED20F6"/>
    <w:rsid w:val="00ED2A8B"/>
    <w:rsid w:val="00EE56C7"/>
    <w:rsid w:val="00EE6C73"/>
    <w:rsid w:val="00EF5CCF"/>
    <w:rsid w:val="00F04FA1"/>
    <w:rsid w:val="00F078AA"/>
    <w:rsid w:val="00F07B10"/>
    <w:rsid w:val="00F10BB6"/>
    <w:rsid w:val="00F11C4B"/>
    <w:rsid w:val="00F12767"/>
    <w:rsid w:val="00F1377A"/>
    <w:rsid w:val="00F17136"/>
    <w:rsid w:val="00F213E3"/>
    <w:rsid w:val="00F26A5B"/>
    <w:rsid w:val="00F27266"/>
    <w:rsid w:val="00F3016F"/>
    <w:rsid w:val="00F3368A"/>
    <w:rsid w:val="00F33704"/>
    <w:rsid w:val="00F33DF7"/>
    <w:rsid w:val="00F37B54"/>
    <w:rsid w:val="00F45E43"/>
    <w:rsid w:val="00F47F41"/>
    <w:rsid w:val="00F52993"/>
    <w:rsid w:val="00F55CFA"/>
    <w:rsid w:val="00F64843"/>
    <w:rsid w:val="00F651C3"/>
    <w:rsid w:val="00F661BC"/>
    <w:rsid w:val="00F7176C"/>
    <w:rsid w:val="00F81B94"/>
    <w:rsid w:val="00F81C53"/>
    <w:rsid w:val="00F8715D"/>
    <w:rsid w:val="00F90C00"/>
    <w:rsid w:val="00FA219D"/>
    <w:rsid w:val="00FA2272"/>
    <w:rsid w:val="00FA4EBC"/>
    <w:rsid w:val="00FB0D62"/>
    <w:rsid w:val="00FB17D8"/>
    <w:rsid w:val="00FB1F3A"/>
    <w:rsid w:val="00FB352B"/>
    <w:rsid w:val="00FD012F"/>
    <w:rsid w:val="00FD67B1"/>
    <w:rsid w:val="00FD77A6"/>
    <w:rsid w:val="00FE0E11"/>
    <w:rsid w:val="00FE19EF"/>
    <w:rsid w:val="00FE2767"/>
    <w:rsid w:val="00FE31CE"/>
    <w:rsid w:val="00FE3E7F"/>
    <w:rsid w:val="00FE3F8D"/>
    <w:rsid w:val="00FE5DDD"/>
    <w:rsid w:val="00FE608F"/>
    <w:rsid w:val="00FF0807"/>
    <w:rsid w:val="00FF0F95"/>
    <w:rsid w:val="00FF1F07"/>
    <w:rsid w:val="00FF4F75"/>
    <w:rsid w:val="00FF796A"/>
    <w:rsid w:val="03D26AB6"/>
    <w:rsid w:val="0575136E"/>
    <w:rsid w:val="15767B2D"/>
    <w:rsid w:val="2168271D"/>
    <w:rsid w:val="25595737"/>
    <w:rsid w:val="30B03279"/>
    <w:rsid w:val="30DD2D46"/>
    <w:rsid w:val="3CF4115A"/>
    <w:rsid w:val="422B5C9B"/>
    <w:rsid w:val="432D04B5"/>
    <w:rsid w:val="4821694C"/>
    <w:rsid w:val="526A6089"/>
    <w:rsid w:val="56671833"/>
    <w:rsid w:val="570107B9"/>
    <w:rsid w:val="58BD675C"/>
    <w:rsid w:val="59281BC8"/>
    <w:rsid w:val="5B2D3584"/>
    <w:rsid w:val="64AD5E4D"/>
    <w:rsid w:val="64AF20CE"/>
    <w:rsid w:val="68D71370"/>
    <w:rsid w:val="6A6D34BB"/>
    <w:rsid w:val="6AFE57B4"/>
    <w:rsid w:val="6C3E2D33"/>
    <w:rsid w:val="727A5811"/>
    <w:rsid w:val="765A2B09"/>
    <w:rsid w:val="7BD743FD"/>
    <w:rsid w:val="7C286A6F"/>
    <w:rsid w:val="7D32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1F8FFBB"/>
  <w15:docId w15:val="{ABD2BBD1-C74E-1445-BF0B-067D30CC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4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SimSun" w:eastAsia="SimSun" w:hAnsi="SimSun" w:cs="SimSu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rPr>
      <w:rFonts w:ascii="Tahoma" w:hAnsi="Tahoma" w:cs="Tahoma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kern w:val="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kern w:val="2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SimSun" w:eastAsia="SimSun" w:hAnsi="SimSun" w:cs="SimSun"/>
      <w:b/>
      <w:bCs/>
      <w:sz w:val="36"/>
      <w:szCs w:val="36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2"/>
    </w:rPr>
  </w:style>
  <w:style w:type="paragraph" w:styleId="NoSpacing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MS Mincho" w:hAnsi="Calibri" w:cs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3" ma:contentTypeDescription="Create a new document." ma:contentTypeScope="" ma:versionID="0cbec3429130dbf57f96936d623afa0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a9b1958c50a4c3d2da5b19cca1474e0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33CD0DD-E645-454D-B956-07F747BD7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3A258-A363-44AB-B7C5-2CE8BC7CD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5FD636-7349-4D07-9120-14C3E2CAF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1049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feng jin</dc:creator>
  <cp:lastModifiedBy>Angela Xuehe Yan</cp:lastModifiedBy>
  <cp:revision>30</cp:revision>
  <cp:lastPrinted>2021-08-09T10:05:00Z</cp:lastPrinted>
  <dcterms:created xsi:type="dcterms:W3CDTF">2021-10-10T12:46:00Z</dcterms:created>
  <dcterms:modified xsi:type="dcterms:W3CDTF">2021-10-10T19:38:00Z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B243A7512C2A4B76842DE6B19EED8D54</vt:lpwstr>
  </property>
  <property fmtid="{D5CDD505-2E9C-101B-9397-08002B2CF9AE}" pid="4" name="ContentTypeId">
    <vt:lpwstr>0x01010069BFACF6D92CD24AA50050CE23F68F74</vt:lpwstr>
  </property>
</Properties>
</file>